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9B1E6" w14:textId="494DD3A8" w:rsidR="00B61296" w:rsidRPr="00302F4D" w:rsidRDefault="00AA6D81" w:rsidP="00302F4D">
      <w:pPr>
        <w:spacing w:after="0"/>
        <w:jc w:val="center"/>
      </w:pPr>
      <w:bookmarkStart w:id="0" w:name="_Hlk160807240"/>
      <w:bookmarkStart w:id="1" w:name="_GoBack"/>
      <w:bookmarkEnd w:id="0"/>
      <w:bookmarkEnd w:id="1"/>
      <w:r w:rsidRPr="00302F4D">
        <w:rPr>
          <w:rFonts w:ascii="Tahoma" w:hAnsi="Tahoma" w:cs="Tahoma"/>
          <w:noProof/>
          <w:color w:val="0066CC"/>
          <w:lang w:eastAsia="en-GB"/>
        </w:rPr>
        <w:drawing>
          <wp:anchor distT="0" distB="0" distL="114300" distR="114300" simplePos="0" relativeHeight="251652096" behindDoc="1" locked="0" layoutInCell="1" allowOverlap="1" wp14:anchorId="77370FD2" wp14:editId="163B2525">
            <wp:simplePos x="0" y="0"/>
            <wp:positionH relativeFrom="margin">
              <wp:posOffset>2901950</wp:posOffset>
            </wp:positionH>
            <wp:positionV relativeFrom="paragraph">
              <wp:posOffset>285750</wp:posOffset>
            </wp:positionV>
            <wp:extent cx="527050" cy="514350"/>
            <wp:effectExtent l="0" t="0" r="6350" b="0"/>
            <wp:wrapTight wrapText="bothSides">
              <wp:wrapPolygon edited="0">
                <wp:start x="0" y="0"/>
                <wp:lineTo x="0" y="20800"/>
                <wp:lineTo x="21080" y="20800"/>
                <wp:lineTo x="21080" y="0"/>
                <wp:lineTo x="0" y="0"/>
              </wp:wrapPolygon>
            </wp:wrapTight>
            <wp:docPr id="40" name="Picture 40" descr="A picture containing clock, draw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514350"/>
                    </a:xfrm>
                    <a:prstGeom prst="rect">
                      <a:avLst/>
                    </a:prstGeom>
                    <a:noFill/>
                  </pic:spPr>
                </pic:pic>
              </a:graphicData>
            </a:graphic>
            <wp14:sizeRelH relativeFrom="page">
              <wp14:pctWidth>0</wp14:pctWidth>
            </wp14:sizeRelH>
            <wp14:sizeRelV relativeFrom="page">
              <wp14:pctHeight>0</wp14:pctHeight>
            </wp14:sizeRelV>
          </wp:anchor>
        </w:drawing>
      </w:r>
      <w:r w:rsidR="00B61296" w:rsidRPr="00302F4D">
        <w:rPr>
          <w:rFonts w:ascii="Bradley Hand ITC" w:hAnsi="Bradley Hand ITC" w:cs="Tahoma"/>
          <w:b/>
          <w:color w:val="1F3864" w:themeColor="accent1" w:themeShade="80"/>
        </w:rPr>
        <w:t>Inspiring Children to</w:t>
      </w:r>
      <w:r w:rsidR="00B61296" w:rsidRPr="00302F4D">
        <w:rPr>
          <w:color w:val="1F3864" w:themeColor="accent1" w:themeShade="80"/>
        </w:rPr>
        <w:t xml:space="preserve"> </w:t>
      </w:r>
      <w:r w:rsidR="001F491D" w:rsidRPr="00302F4D">
        <w:rPr>
          <w:rFonts w:ascii="Ink Free" w:hAnsi="Ink Free"/>
          <w:b/>
          <w:bCs/>
          <w:color w:val="FFC000"/>
          <w:kern w:val="24"/>
          <w:lang w:eastAsia="en-GB"/>
          <w14:glow w14:rad="228600">
            <w14:srgbClr w14:val="FFFF00">
              <w14:alpha w14:val="60000"/>
            </w14:srgbClr>
          </w14:glow>
        </w:rPr>
        <w:t>Shine</w:t>
      </w:r>
      <w:r w:rsidR="00A26E0A" w:rsidRPr="00302F4D">
        <w:rPr>
          <w:noProof/>
          <w:lang w:eastAsia="en-GB"/>
        </w:rPr>
        <w:t xml:space="preserve"> </w:t>
      </w:r>
    </w:p>
    <w:p w14:paraId="4527406E" w14:textId="77777777" w:rsidR="00B61296" w:rsidRDefault="00B61296" w:rsidP="00302F4D">
      <w:pPr>
        <w:spacing w:after="0"/>
      </w:pPr>
    </w:p>
    <w:p w14:paraId="0DDF82C6" w14:textId="77777777" w:rsidR="00B61296" w:rsidRDefault="00B61296" w:rsidP="00302F4D">
      <w:pPr>
        <w:spacing w:after="0"/>
      </w:pPr>
    </w:p>
    <w:p w14:paraId="30EC7B81" w14:textId="77777777" w:rsidR="00302F4D" w:rsidRDefault="00302F4D" w:rsidP="00302F4D">
      <w:pPr>
        <w:spacing w:after="0"/>
        <w:jc w:val="center"/>
        <w:rPr>
          <w:rFonts w:ascii="Bradley Hand ITC" w:hAnsi="Bradley Hand ITC"/>
          <w:b/>
          <w:color w:val="2F5496" w:themeColor="accent1" w:themeShade="BF"/>
        </w:rPr>
      </w:pPr>
    </w:p>
    <w:p w14:paraId="52A88BFE" w14:textId="325D8BE4" w:rsidR="00AA6D81" w:rsidRDefault="00B61296" w:rsidP="00302F4D">
      <w:pPr>
        <w:spacing w:after="0"/>
        <w:jc w:val="center"/>
        <w:rPr>
          <w:rFonts w:ascii="Bradley Hand ITC" w:hAnsi="Bradley Hand ITC"/>
          <w:b/>
          <w:color w:val="2F5496" w:themeColor="accent1" w:themeShade="BF"/>
        </w:rPr>
      </w:pPr>
      <w:r w:rsidRPr="00302F4D">
        <w:rPr>
          <w:rFonts w:ascii="Bradley Hand ITC" w:hAnsi="Bradley Hand ITC"/>
          <w:b/>
          <w:color w:val="2F5496" w:themeColor="accent1" w:themeShade="BF"/>
        </w:rPr>
        <w:t xml:space="preserve">‘Walk as children of </w:t>
      </w:r>
      <w:r w:rsidR="00AA6D81" w:rsidRPr="00302F4D">
        <w:rPr>
          <w:rFonts w:ascii="Bradley Hand ITC" w:hAnsi="Bradley Hand ITC"/>
          <w:b/>
          <w:color w:val="2F5496" w:themeColor="accent1" w:themeShade="BF"/>
        </w:rPr>
        <w:t>light’</w:t>
      </w:r>
    </w:p>
    <w:p w14:paraId="49CC7C66" w14:textId="77777777" w:rsidR="00302F4D" w:rsidRPr="00302F4D" w:rsidRDefault="00302F4D" w:rsidP="00302F4D">
      <w:pPr>
        <w:spacing w:after="0"/>
        <w:jc w:val="center"/>
        <w:rPr>
          <w:rFonts w:ascii="Bradley Hand ITC" w:hAnsi="Bradley Hand ITC"/>
          <w:b/>
          <w:color w:val="2F5496" w:themeColor="accent1" w:themeShade="BF"/>
        </w:rPr>
      </w:pPr>
    </w:p>
    <w:p w14:paraId="43AABFC6" w14:textId="0E50C3D7" w:rsidR="0082042A" w:rsidRPr="00302F4D" w:rsidRDefault="00B37BCA" w:rsidP="00302F4D">
      <w:pPr>
        <w:jc w:val="center"/>
        <w:rPr>
          <w:rFonts w:ascii="Century" w:hAnsi="Century"/>
          <w:b/>
          <w:sz w:val="32"/>
          <w:szCs w:val="32"/>
          <w:lang w:val="en-US"/>
        </w:rPr>
      </w:pPr>
      <w:r w:rsidRPr="00D616EC">
        <w:rPr>
          <w:rFonts w:ascii="Century" w:hAnsi="Century"/>
          <w:b/>
          <w:sz w:val="32"/>
          <w:szCs w:val="32"/>
          <w:lang w:val="en-US"/>
        </w:rPr>
        <w:t>Hardwicke Parochial Primary School</w:t>
      </w:r>
      <w:r w:rsidR="00302F4D">
        <w:rPr>
          <w:rFonts w:ascii="Century" w:hAnsi="Century"/>
          <w:b/>
          <w:sz w:val="32"/>
          <w:szCs w:val="32"/>
          <w:lang w:val="en-US"/>
        </w:rPr>
        <w:t xml:space="preserve">: </w:t>
      </w:r>
      <w:r w:rsidR="0082042A" w:rsidRPr="00D616EC">
        <w:rPr>
          <w:rFonts w:ascii="Century" w:hAnsi="Century"/>
          <w:b/>
          <w:sz w:val="32"/>
          <w:szCs w:val="32"/>
          <w:lang w:val="en-US"/>
        </w:rPr>
        <w:t>Newsletter</w:t>
      </w:r>
      <w:r w:rsidR="0082042A">
        <w:rPr>
          <w:rFonts w:ascii="Century" w:hAnsi="Century"/>
          <w:b/>
          <w:sz w:val="32"/>
          <w:szCs w:val="32"/>
          <w:lang w:val="en-US"/>
        </w:rPr>
        <w:t xml:space="preserve"> </w:t>
      </w:r>
      <w:r w:rsidR="00B37382">
        <w:rPr>
          <w:rFonts w:ascii="Century" w:hAnsi="Century"/>
          <w:b/>
          <w:sz w:val="32"/>
          <w:szCs w:val="32"/>
          <w:lang w:val="en-US"/>
        </w:rPr>
        <w:t>1</w:t>
      </w:r>
      <w:r w:rsidR="00CC21B6">
        <w:rPr>
          <w:rFonts w:ascii="Century" w:hAnsi="Century"/>
          <w:b/>
          <w:sz w:val="32"/>
          <w:szCs w:val="32"/>
          <w:lang w:val="en-US"/>
        </w:rPr>
        <w:t>6</w:t>
      </w:r>
    </w:p>
    <w:p w14:paraId="088BD6CA" w14:textId="3779AF33" w:rsidR="0082042A" w:rsidRDefault="0082042A" w:rsidP="0082042A">
      <w:pPr>
        <w:jc w:val="center"/>
        <w:rPr>
          <w:b/>
          <w:color w:val="0070C0"/>
          <w:sz w:val="28"/>
          <w:szCs w:val="28"/>
          <w:lang w:val="en-US"/>
        </w:rPr>
      </w:pPr>
      <w:r w:rsidRPr="00601A11">
        <w:rPr>
          <w:color w:val="0070C0"/>
          <w:sz w:val="28"/>
          <w:szCs w:val="28"/>
          <w:lang w:val="en-US"/>
        </w:rPr>
        <w:t xml:space="preserve">The school value </w:t>
      </w:r>
      <w:r w:rsidR="00003D2B">
        <w:rPr>
          <w:color w:val="0070C0"/>
          <w:sz w:val="28"/>
          <w:szCs w:val="28"/>
          <w:lang w:val="en-US"/>
        </w:rPr>
        <w:t xml:space="preserve">of </w:t>
      </w:r>
      <w:r w:rsidRPr="00601A11">
        <w:rPr>
          <w:color w:val="0070C0"/>
          <w:sz w:val="28"/>
          <w:szCs w:val="28"/>
          <w:lang w:val="en-US"/>
        </w:rPr>
        <w:t>this term is</w:t>
      </w:r>
      <w:r w:rsidR="00CC21B6">
        <w:rPr>
          <w:color w:val="0070C0"/>
          <w:sz w:val="28"/>
          <w:szCs w:val="28"/>
          <w:lang w:val="en-US"/>
        </w:rPr>
        <w:t xml:space="preserve"> </w:t>
      </w:r>
      <w:r w:rsidR="00CC21B6">
        <w:rPr>
          <w:b/>
          <w:color w:val="0070C0"/>
          <w:sz w:val="28"/>
          <w:szCs w:val="28"/>
          <w:lang w:val="en-US"/>
        </w:rPr>
        <w:t>Thankfulness</w:t>
      </w:r>
      <w:r w:rsidRPr="00601A11">
        <w:rPr>
          <w:b/>
          <w:color w:val="0070C0"/>
          <w:sz w:val="28"/>
          <w:szCs w:val="28"/>
          <w:lang w:val="en-US"/>
        </w:rPr>
        <w:t>.</w:t>
      </w:r>
    </w:p>
    <w:p w14:paraId="2DE22DCD" w14:textId="3BF7FE92" w:rsidR="00003D2B" w:rsidRDefault="00CC21B6" w:rsidP="00CC21B6">
      <w:pPr>
        <w:spacing w:after="0"/>
        <w:jc w:val="center"/>
        <w:rPr>
          <w:b/>
          <w:color w:val="0070C0"/>
          <w:sz w:val="16"/>
          <w:szCs w:val="16"/>
          <w:lang w:val="en-US"/>
        </w:rPr>
      </w:pPr>
      <w:r>
        <w:rPr>
          <w:b/>
          <w:color w:val="0070C0"/>
          <w:sz w:val="28"/>
          <w:szCs w:val="28"/>
          <w:lang w:val="en-US"/>
        </w:rPr>
        <w:t xml:space="preserve">‘Always be thankful.’ </w:t>
      </w:r>
      <w:r w:rsidRPr="00CC21B6">
        <w:rPr>
          <w:b/>
          <w:color w:val="0070C0"/>
          <w:sz w:val="20"/>
          <w:szCs w:val="20"/>
          <w:lang w:val="en-US"/>
        </w:rPr>
        <w:t>1 Thessalonians 5.16</w:t>
      </w:r>
    </w:p>
    <w:p w14:paraId="63544842" w14:textId="77777777" w:rsidR="00003D2B" w:rsidRPr="00003D2B" w:rsidRDefault="00003D2B" w:rsidP="00003D2B">
      <w:pPr>
        <w:spacing w:after="0"/>
        <w:jc w:val="center"/>
        <w:rPr>
          <w:b/>
          <w:color w:val="0070C0"/>
          <w:lang w:val="en-US"/>
        </w:rPr>
      </w:pPr>
    </w:p>
    <w:p w14:paraId="3F10C4A9" w14:textId="03743E2D" w:rsidR="00F0302D" w:rsidRDefault="00003D2B" w:rsidP="008D6E9F">
      <w:pPr>
        <w:rPr>
          <w:rFonts w:eastAsia="Times New Roman" w:cstheme="minorHAnsi"/>
          <w:noProof/>
          <w:sz w:val="24"/>
          <w:szCs w:val="24"/>
          <w:lang w:eastAsia="en-GB"/>
        </w:rPr>
      </w:pPr>
      <w:r w:rsidRPr="00003D2B">
        <w:rPr>
          <w:rFonts w:eastAsia="Times New Roman" w:cstheme="minorHAnsi"/>
          <w:noProof/>
          <w:sz w:val="24"/>
          <w:szCs w:val="24"/>
          <w:lang w:eastAsia="en-GB"/>
        </w:rPr>
        <w:t>The Summer Term</w:t>
      </w:r>
      <w:r w:rsidR="00F0302D">
        <w:rPr>
          <w:rFonts w:eastAsia="Times New Roman" w:cstheme="minorHAnsi"/>
          <w:noProof/>
          <w:sz w:val="24"/>
          <w:szCs w:val="24"/>
          <w:lang w:eastAsia="en-GB"/>
        </w:rPr>
        <w:t xml:space="preserve"> </w:t>
      </w:r>
      <w:r w:rsidR="00CC21B6">
        <w:rPr>
          <w:rFonts w:eastAsia="Times New Roman" w:cstheme="minorHAnsi"/>
          <w:noProof/>
          <w:sz w:val="24"/>
          <w:szCs w:val="24"/>
          <w:lang w:eastAsia="en-GB"/>
        </w:rPr>
        <w:t xml:space="preserve">continues to be </w:t>
      </w:r>
      <w:r w:rsidR="00F0302D">
        <w:rPr>
          <w:rFonts w:eastAsia="Times New Roman" w:cstheme="minorHAnsi"/>
          <w:noProof/>
          <w:sz w:val="24"/>
          <w:szCs w:val="24"/>
          <w:lang w:eastAsia="en-GB"/>
        </w:rPr>
        <w:t xml:space="preserve">a busy one. </w:t>
      </w:r>
    </w:p>
    <w:p w14:paraId="20123209" w14:textId="208211C6" w:rsidR="00A264D4" w:rsidRPr="00A264D4" w:rsidRDefault="00A264D4" w:rsidP="008D6E9F">
      <w:pPr>
        <w:rPr>
          <w:rFonts w:eastAsia="Times New Roman" w:cstheme="minorHAnsi"/>
          <w:b/>
          <w:noProof/>
          <w:sz w:val="24"/>
          <w:szCs w:val="24"/>
          <w:u w:val="single"/>
          <w:lang w:eastAsia="en-GB"/>
        </w:rPr>
      </w:pPr>
      <w:r w:rsidRPr="00A264D4">
        <w:rPr>
          <w:rFonts w:eastAsia="Times New Roman" w:cstheme="minorHAnsi"/>
          <w:b/>
          <w:noProof/>
          <w:sz w:val="24"/>
          <w:szCs w:val="24"/>
          <w:u w:val="single"/>
          <w:lang w:eastAsia="en-GB"/>
        </w:rPr>
        <w:t>Year 6 SAT’s</w:t>
      </w:r>
    </w:p>
    <w:p w14:paraId="1D8203D0" w14:textId="3145DBF6" w:rsidR="00CC21B6" w:rsidRDefault="00CC21B6" w:rsidP="008D6E9F">
      <w:pPr>
        <w:rPr>
          <w:rFonts w:eastAsia="Times New Roman" w:cstheme="minorHAnsi"/>
          <w:noProof/>
          <w:sz w:val="24"/>
          <w:szCs w:val="24"/>
          <w:lang w:eastAsia="en-GB"/>
        </w:rPr>
      </w:pPr>
      <w:r>
        <w:rPr>
          <w:rFonts w:eastAsia="Times New Roman" w:cstheme="minorHAnsi"/>
          <w:noProof/>
          <w:sz w:val="24"/>
          <w:szCs w:val="24"/>
          <w:lang w:eastAsia="en-GB"/>
        </w:rPr>
        <w:t xml:space="preserve">I would like to start by congratulating the year 6 children for all their positive attitudes towards their SATs. They </w:t>
      </w:r>
      <w:r w:rsidR="00A264D4">
        <w:rPr>
          <w:rFonts w:eastAsia="Times New Roman" w:cstheme="minorHAnsi"/>
          <w:noProof/>
          <w:sz w:val="24"/>
          <w:szCs w:val="24"/>
          <w:lang w:eastAsia="en-GB"/>
        </w:rPr>
        <w:t xml:space="preserve">all </w:t>
      </w:r>
      <w:r>
        <w:rPr>
          <w:rFonts w:eastAsia="Times New Roman" w:cstheme="minorHAnsi"/>
          <w:noProof/>
          <w:sz w:val="24"/>
          <w:szCs w:val="24"/>
          <w:lang w:eastAsia="en-GB"/>
        </w:rPr>
        <w:t>came into school ready to complete</w:t>
      </w:r>
      <w:r w:rsidR="00A264D4">
        <w:rPr>
          <w:rFonts w:eastAsia="Times New Roman" w:cstheme="minorHAnsi"/>
          <w:noProof/>
          <w:sz w:val="24"/>
          <w:szCs w:val="24"/>
          <w:lang w:eastAsia="en-GB"/>
        </w:rPr>
        <w:t xml:space="preserve"> their tests</w:t>
      </w:r>
      <w:r>
        <w:rPr>
          <w:rFonts w:eastAsia="Times New Roman" w:cstheme="minorHAnsi"/>
          <w:noProof/>
          <w:sz w:val="24"/>
          <w:szCs w:val="24"/>
          <w:lang w:eastAsia="en-GB"/>
        </w:rPr>
        <w:t xml:space="preserve"> and </w:t>
      </w:r>
      <w:r w:rsidR="00A264D4">
        <w:rPr>
          <w:rFonts w:eastAsia="Times New Roman" w:cstheme="minorHAnsi"/>
          <w:noProof/>
          <w:sz w:val="24"/>
          <w:szCs w:val="24"/>
          <w:lang w:eastAsia="en-GB"/>
        </w:rPr>
        <w:t xml:space="preserve">achieve </w:t>
      </w:r>
      <w:r>
        <w:rPr>
          <w:rFonts w:eastAsia="Times New Roman" w:cstheme="minorHAnsi"/>
          <w:noProof/>
          <w:sz w:val="24"/>
          <w:szCs w:val="24"/>
          <w:lang w:eastAsia="en-GB"/>
        </w:rPr>
        <w:t>their best. I also would like to thank the year 6 staff and all those who supported them during the week.</w:t>
      </w:r>
      <w:r w:rsidR="00A264D4">
        <w:rPr>
          <w:rFonts w:eastAsia="Times New Roman" w:cstheme="minorHAnsi"/>
          <w:noProof/>
          <w:sz w:val="24"/>
          <w:szCs w:val="24"/>
          <w:lang w:eastAsia="en-GB"/>
        </w:rPr>
        <w:t xml:space="preserve"> I do know that the children really enjoyed the </w:t>
      </w:r>
      <w:r w:rsidR="00F55DA2">
        <w:rPr>
          <w:rFonts w:eastAsia="Times New Roman" w:cstheme="minorHAnsi"/>
          <w:noProof/>
          <w:sz w:val="24"/>
          <w:szCs w:val="24"/>
          <w:lang w:eastAsia="en-GB"/>
        </w:rPr>
        <w:t>s</w:t>
      </w:r>
      <w:r w:rsidR="00A264D4">
        <w:rPr>
          <w:rFonts w:eastAsia="Times New Roman" w:cstheme="minorHAnsi"/>
          <w:noProof/>
          <w:sz w:val="24"/>
          <w:szCs w:val="24"/>
          <w:lang w:eastAsia="en-GB"/>
        </w:rPr>
        <w:t>ausage baps in the morning too!</w:t>
      </w:r>
    </w:p>
    <w:p w14:paraId="11A788EA" w14:textId="18EF1F92" w:rsidR="00A264D4" w:rsidRPr="00A264D4" w:rsidRDefault="00A264D4" w:rsidP="008D6E9F">
      <w:pPr>
        <w:rPr>
          <w:rFonts w:eastAsia="Times New Roman" w:cstheme="minorHAnsi"/>
          <w:b/>
          <w:noProof/>
          <w:sz w:val="24"/>
          <w:szCs w:val="24"/>
          <w:u w:val="single"/>
          <w:lang w:eastAsia="en-GB"/>
        </w:rPr>
      </w:pPr>
      <w:r w:rsidRPr="00A264D4">
        <w:rPr>
          <w:rFonts w:eastAsia="Times New Roman" w:cstheme="minorHAnsi"/>
          <w:b/>
          <w:noProof/>
          <w:sz w:val="24"/>
          <w:szCs w:val="24"/>
          <w:u w:val="single"/>
          <w:lang w:eastAsia="en-GB"/>
        </w:rPr>
        <w:t>Year 6 Residential</w:t>
      </w:r>
    </w:p>
    <w:p w14:paraId="6D9A071C" w14:textId="4A7B349A" w:rsidR="00E026D8" w:rsidRDefault="00E026D8" w:rsidP="008D6E9F">
      <w:pPr>
        <w:rPr>
          <w:rFonts w:eastAsia="Times New Roman" w:cstheme="minorHAnsi"/>
          <w:noProof/>
          <w:sz w:val="24"/>
          <w:szCs w:val="24"/>
          <w:lang w:eastAsia="en-GB"/>
        </w:rPr>
      </w:pPr>
      <w:r>
        <w:rPr>
          <w:rFonts w:eastAsia="Times New Roman" w:cstheme="minorHAnsi"/>
          <w:noProof/>
          <w:sz w:val="24"/>
          <w:szCs w:val="24"/>
          <w:lang w:eastAsia="en-GB"/>
        </w:rPr>
        <w:t xml:space="preserve">After SATs week, Year 6 went on a residential trip to </w:t>
      </w:r>
      <w:r w:rsidR="00F55DA2">
        <w:rPr>
          <w:rFonts w:eastAsia="Times New Roman" w:cstheme="minorHAnsi"/>
          <w:noProof/>
          <w:sz w:val="24"/>
          <w:szCs w:val="24"/>
          <w:lang w:eastAsia="en-GB"/>
        </w:rPr>
        <w:t>TRAC</w:t>
      </w:r>
      <w:r>
        <w:rPr>
          <w:rFonts w:eastAsia="Times New Roman" w:cstheme="minorHAnsi"/>
          <w:noProof/>
          <w:sz w:val="24"/>
          <w:szCs w:val="24"/>
          <w:lang w:eastAsia="en-GB"/>
        </w:rPr>
        <w:t xml:space="preserve"> led by Tim and his Sportily </w:t>
      </w:r>
      <w:r w:rsidR="00F55DA2">
        <w:rPr>
          <w:rFonts w:eastAsia="Times New Roman" w:cstheme="minorHAnsi"/>
          <w:noProof/>
          <w:sz w:val="24"/>
          <w:szCs w:val="24"/>
          <w:lang w:eastAsia="en-GB"/>
        </w:rPr>
        <w:t>t</w:t>
      </w:r>
      <w:r>
        <w:rPr>
          <w:rFonts w:eastAsia="Times New Roman" w:cstheme="minorHAnsi"/>
          <w:noProof/>
          <w:sz w:val="24"/>
          <w:szCs w:val="24"/>
          <w:lang w:eastAsia="en-GB"/>
        </w:rPr>
        <w:t>eam. We had an amazing three days and the children were very well-behaved. We took part in various activities such as climbing, caving, boating, and riding go-carts. There was only one trip to the A&amp;E, and that was for the party leader, Miss Cook, who managed to break her fingers while playing with the children. We are thankful to Miss Cook for her leadership and organisation; a lot of hard work has gone into making this happen. Booking with Sportily helped us keep the costs well below the average price, so we are looking at something very similar next year.</w:t>
      </w:r>
    </w:p>
    <w:p w14:paraId="64D35EE7" w14:textId="7A4A9AAA" w:rsidR="00527E66" w:rsidRDefault="00F55DA2" w:rsidP="008D6E9F">
      <w:pPr>
        <w:rPr>
          <w:rFonts w:eastAsia="Times New Roman" w:cstheme="minorHAnsi"/>
          <w:noProof/>
          <w:sz w:val="24"/>
          <w:szCs w:val="24"/>
          <w:lang w:eastAsia="en-GB"/>
        </w:rPr>
      </w:pPr>
      <w:r>
        <w:rPr>
          <w:rFonts w:eastAsia="Times New Roman" w:cstheme="minorHAnsi"/>
          <w:noProof/>
          <w:sz w:val="24"/>
          <w:szCs w:val="24"/>
          <w:lang w:eastAsia="en-GB"/>
        </w:rPr>
        <w:t xml:space="preserve">Hopefully, we posted </w:t>
      </w:r>
      <w:r w:rsidR="00083561">
        <w:rPr>
          <w:rFonts w:eastAsia="Times New Roman" w:cstheme="minorHAnsi"/>
          <w:noProof/>
          <w:sz w:val="24"/>
          <w:szCs w:val="24"/>
          <w:lang w:eastAsia="en-GB"/>
        </w:rPr>
        <w:t xml:space="preserve">enough </w:t>
      </w:r>
      <w:r>
        <w:rPr>
          <w:rFonts w:eastAsia="Times New Roman" w:cstheme="minorHAnsi"/>
          <w:noProof/>
          <w:sz w:val="24"/>
          <w:szCs w:val="24"/>
          <w:lang w:eastAsia="en-GB"/>
        </w:rPr>
        <w:t xml:space="preserve">pictures for you to enjoy sharing in the </w:t>
      </w:r>
      <w:r w:rsidR="00527E66">
        <w:rPr>
          <w:rFonts w:eastAsia="Times New Roman" w:cstheme="minorHAnsi"/>
          <w:noProof/>
          <w:sz w:val="24"/>
          <w:szCs w:val="24"/>
          <w:lang w:eastAsia="en-GB"/>
        </w:rPr>
        <w:t>great time the children and adults were having.</w:t>
      </w:r>
    </w:p>
    <w:p w14:paraId="4565EA6A" w14:textId="6376A4B7" w:rsidR="00501598" w:rsidRPr="00501598" w:rsidRDefault="008E5D39" w:rsidP="00501598">
      <w:pPr>
        <w:pStyle w:val="NormalWeb"/>
      </w:pPr>
      <w:r>
        <w:rPr>
          <w:noProof/>
        </w:rPr>
        <w:drawing>
          <wp:inline distT="0" distB="0" distL="0" distR="0" wp14:anchorId="31231440" wp14:editId="3E426BF0">
            <wp:extent cx="2575560" cy="1968309"/>
            <wp:effectExtent l="0" t="0" r="0" b="0"/>
            <wp:docPr id="5" name="Picture 5" descr="C:\Users\scale.HARDWICKE\AppData\Local\Packages\Microsoft.Windows.Photos_8wekyb3d8bbwe\TempState\ShareServiceTempFolder\imag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le.HARDWICKE\AppData\Local\Packages\Microsoft.Windows.Photos_8wekyb3d8bbwe\TempState\ShareServiceTempFolder\image (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2111" cy="1988600"/>
                    </a:xfrm>
                    <a:prstGeom prst="rect">
                      <a:avLst/>
                    </a:prstGeom>
                    <a:noFill/>
                    <a:ln>
                      <a:noFill/>
                    </a:ln>
                  </pic:spPr>
                </pic:pic>
              </a:graphicData>
            </a:graphic>
          </wp:inline>
        </w:drawing>
      </w:r>
      <w:r w:rsidR="00501598" w:rsidRPr="00501598">
        <w:rPr>
          <w:noProof/>
        </w:rPr>
        <w:drawing>
          <wp:inline distT="0" distB="0" distL="0" distR="0" wp14:anchorId="491BD68C" wp14:editId="4C748198">
            <wp:extent cx="1831528" cy="2673040"/>
            <wp:effectExtent l="0" t="0" r="0" b="0"/>
            <wp:docPr id="6" name="Picture 6" descr="C:\Users\scale.HARDWICKE\AppData\Local\Packages\Microsoft.Windows.Photos_8wekyb3d8bbwe\TempState\ShareServiceTempFolder\image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le.HARDWICKE\AppData\Local\Packages\Microsoft.Windows.Photos_8wekyb3d8bbwe\TempState\ShareServiceTempFolder\image (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892" cy="2685247"/>
                    </a:xfrm>
                    <a:prstGeom prst="rect">
                      <a:avLst/>
                    </a:prstGeom>
                    <a:noFill/>
                    <a:ln>
                      <a:noFill/>
                    </a:ln>
                  </pic:spPr>
                </pic:pic>
              </a:graphicData>
            </a:graphic>
          </wp:inline>
        </w:drawing>
      </w:r>
      <w:r w:rsidR="00501598" w:rsidRPr="00501598">
        <w:rPr>
          <w:noProof/>
        </w:rPr>
        <w:drawing>
          <wp:inline distT="0" distB="0" distL="0" distR="0" wp14:anchorId="04622D06" wp14:editId="3711FB47">
            <wp:extent cx="1706880" cy="2603385"/>
            <wp:effectExtent l="0" t="0" r="7620" b="6985"/>
            <wp:docPr id="7" name="Picture 7" descr="C:\Users\scale.HARDWICKE\AppData\Local\Packages\Microsoft.Windows.Photos_8wekyb3d8bbwe\TempState\ShareServiceTempFolder\imag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ale.HARDWICKE\AppData\Local\Packages\Microsoft.Windows.Photos_8wekyb3d8bbwe\TempState\ShareServiceTempFolder\image (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8099" cy="2635749"/>
                    </a:xfrm>
                    <a:prstGeom prst="rect">
                      <a:avLst/>
                    </a:prstGeom>
                    <a:noFill/>
                    <a:ln>
                      <a:noFill/>
                    </a:ln>
                  </pic:spPr>
                </pic:pic>
              </a:graphicData>
            </a:graphic>
          </wp:inline>
        </w:drawing>
      </w:r>
    </w:p>
    <w:p w14:paraId="4C0282AA" w14:textId="42A74ABE" w:rsidR="00501598" w:rsidRPr="00501598" w:rsidRDefault="00501598" w:rsidP="00501598">
      <w:pPr>
        <w:pStyle w:val="NormalWeb"/>
      </w:pPr>
    </w:p>
    <w:p w14:paraId="1980D7C3" w14:textId="14B64FE1" w:rsidR="00641304" w:rsidRDefault="00641304" w:rsidP="008D6E9F">
      <w:pPr>
        <w:rPr>
          <w:rFonts w:eastAsia="Times New Roman" w:cstheme="minorHAnsi"/>
          <w:noProof/>
          <w:sz w:val="24"/>
          <w:szCs w:val="24"/>
          <w:lang w:eastAsia="en-GB"/>
        </w:rPr>
      </w:pPr>
    </w:p>
    <w:p w14:paraId="57C64F10" w14:textId="117EA495" w:rsidR="00A264D4" w:rsidRPr="00A264D4" w:rsidRDefault="00A264D4" w:rsidP="00E026D8">
      <w:pPr>
        <w:tabs>
          <w:tab w:val="left" w:pos="9420"/>
        </w:tabs>
        <w:rPr>
          <w:rFonts w:eastAsia="Times New Roman" w:cstheme="minorHAnsi"/>
          <w:b/>
          <w:noProof/>
          <w:sz w:val="24"/>
          <w:szCs w:val="24"/>
          <w:u w:val="single"/>
          <w:lang w:eastAsia="en-GB"/>
        </w:rPr>
      </w:pPr>
      <w:r w:rsidRPr="00A264D4">
        <w:rPr>
          <w:rFonts w:eastAsia="Times New Roman" w:cstheme="minorHAnsi"/>
          <w:b/>
          <w:noProof/>
          <w:sz w:val="24"/>
          <w:szCs w:val="24"/>
          <w:u w:val="single"/>
          <w:lang w:eastAsia="en-GB"/>
        </w:rPr>
        <w:lastRenderedPageBreak/>
        <w:t xml:space="preserve">Deputy Head </w:t>
      </w:r>
      <w:r>
        <w:rPr>
          <w:rFonts w:eastAsia="Times New Roman" w:cstheme="minorHAnsi"/>
          <w:b/>
          <w:noProof/>
          <w:sz w:val="24"/>
          <w:szCs w:val="24"/>
          <w:u w:val="single"/>
          <w:lang w:eastAsia="en-GB"/>
        </w:rPr>
        <w:t>Appointment</w:t>
      </w:r>
      <w:r w:rsidR="00184F6D">
        <w:rPr>
          <w:rFonts w:eastAsia="Times New Roman" w:cstheme="minorHAnsi"/>
          <w:b/>
          <w:noProof/>
          <w:sz w:val="24"/>
          <w:szCs w:val="24"/>
          <w:u w:val="single"/>
          <w:lang w:eastAsia="en-GB"/>
        </w:rPr>
        <w:t xml:space="preserve"> and Staff Changes</w:t>
      </w:r>
    </w:p>
    <w:p w14:paraId="300BFB2E" w14:textId="1741B4A6" w:rsidR="00A264D4" w:rsidRDefault="00A264D4" w:rsidP="008D6E9F">
      <w:pPr>
        <w:rPr>
          <w:rFonts w:cstheme="minorHAnsi"/>
          <w:sz w:val="24"/>
          <w:szCs w:val="24"/>
        </w:rPr>
      </w:pPr>
      <w:r>
        <w:rPr>
          <w:rFonts w:cstheme="minorHAnsi"/>
          <w:sz w:val="24"/>
          <w:szCs w:val="24"/>
        </w:rPr>
        <w:t xml:space="preserve">We are excited to announce that Mr Allard will be joining us as the new Deputy Head starting in September. Mr Allard impressed us </w:t>
      </w:r>
      <w:r w:rsidR="00C33A74">
        <w:rPr>
          <w:rFonts w:cstheme="minorHAnsi"/>
          <w:sz w:val="24"/>
          <w:szCs w:val="24"/>
        </w:rPr>
        <w:t xml:space="preserve">all </w:t>
      </w:r>
      <w:r>
        <w:rPr>
          <w:rFonts w:cstheme="minorHAnsi"/>
          <w:sz w:val="24"/>
          <w:szCs w:val="24"/>
        </w:rPr>
        <w:t>during the interview process, standing out among</w:t>
      </w:r>
      <w:r w:rsidR="00501598">
        <w:rPr>
          <w:rFonts w:cstheme="minorHAnsi"/>
          <w:sz w:val="24"/>
          <w:szCs w:val="24"/>
        </w:rPr>
        <w:t>st</w:t>
      </w:r>
      <w:r>
        <w:rPr>
          <w:rFonts w:cstheme="minorHAnsi"/>
          <w:sz w:val="24"/>
          <w:szCs w:val="24"/>
        </w:rPr>
        <w:t xml:space="preserve"> a very competitive pool of candidates. Currently, he is a phase leader at a school in Cheltenham. He received positive feedback from the interview panel, staff, and even the children who interviewed him. Mrs Walpole, who organised the pupil interviews, was particularly impressed with the pupils' questions and the overall outcomes of their decisions.</w:t>
      </w:r>
      <w:r w:rsidR="00C33A74">
        <w:rPr>
          <w:rFonts w:cstheme="minorHAnsi"/>
          <w:sz w:val="24"/>
          <w:szCs w:val="24"/>
        </w:rPr>
        <w:t xml:space="preserve"> Mr Allard will appeal to our mathematicians and sporty girls and boys as he </w:t>
      </w:r>
      <w:r w:rsidR="00501598">
        <w:rPr>
          <w:rFonts w:cstheme="minorHAnsi"/>
          <w:sz w:val="24"/>
          <w:szCs w:val="24"/>
        </w:rPr>
        <w:t>plays</w:t>
      </w:r>
      <w:r w:rsidR="00C33A74">
        <w:rPr>
          <w:rFonts w:cstheme="minorHAnsi"/>
          <w:sz w:val="24"/>
          <w:szCs w:val="24"/>
        </w:rPr>
        <w:t xml:space="preserve"> a high standard of golf and </w:t>
      </w:r>
      <w:r w:rsidR="00501598">
        <w:rPr>
          <w:rFonts w:cstheme="minorHAnsi"/>
          <w:sz w:val="24"/>
          <w:szCs w:val="24"/>
        </w:rPr>
        <w:t xml:space="preserve">has played at a high standard in </w:t>
      </w:r>
      <w:r w:rsidR="00C33A74">
        <w:rPr>
          <w:rFonts w:cstheme="minorHAnsi"/>
          <w:sz w:val="24"/>
          <w:szCs w:val="24"/>
        </w:rPr>
        <w:t>football across the county. In addition, he has led the Mastery Maths programme across his current school which has led to positive results for the learners at his school.</w:t>
      </w:r>
    </w:p>
    <w:p w14:paraId="4116FEBB" w14:textId="31524299" w:rsidR="00184F6D" w:rsidRDefault="00184F6D" w:rsidP="008D6E9F">
      <w:pPr>
        <w:rPr>
          <w:rFonts w:cstheme="minorHAnsi"/>
          <w:sz w:val="24"/>
          <w:szCs w:val="24"/>
        </w:rPr>
      </w:pPr>
      <w:r>
        <w:rPr>
          <w:rFonts w:cstheme="minorHAnsi"/>
          <w:sz w:val="24"/>
          <w:szCs w:val="24"/>
        </w:rPr>
        <w:t xml:space="preserve">Sadly, Mrs Duffy is leaving the Hardwicke </w:t>
      </w:r>
      <w:r w:rsidR="00083561">
        <w:rPr>
          <w:rFonts w:cstheme="minorHAnsi"/>
          <w:sz w:val="24"/>
          <w:szCs w:val="24"/>
        </w:rPr>
        <w:t>t</w:t>
      </w:r>
      <w:r>
        <w:rPr>
          <w:rFonts w:cstheme="minorHAnsi"/>
          <w:sz w:val="24"/>
          <w:szCs w:val="24"/>
        </w:rPr>
        <w:t xml:space="preserve">eam. She will be joining Kingsholm Primary School in September. We wish her all the best in her new journey and we would like to thank her for the service that she has given </w:t>
      </w:r>
      <w:r w:rsidR="00083561">
        <w:rPr>
          <w:rFonts w:cstheme="minorHAnsi"/>
          <w:sz w:val="24"/>
          <w:szCs w:val="24"/>
        </w:rPr>
        <w:t xml:space="preserve">to </w:t>
      </w:r>
      <w:r>
        <w:rPr>
          <w:rFonts w:cstheme="minorHAnsi"/>
          <w:sz w:val="24"/>
          <w:szCs w:val="24"/>
        </w:rPr>
        <w:t>Hardwicke.</w:t>
      </w:r>
    </w:p>
    <w:p w14:paraId="6CF0F332" w14:textId="1CFE2B5B" w:rsidR="0012762E" w:rsidRDefault="00C33A74" w:rsidP="008D6E9F">
      <w:pPr>
        <w:rPr>
          <w:rFonts w:cstheme="minorHAnsi"/>
          <w:sz w:val="24"/>
          <w:szCs w:val="24"/>
        </w:rPr>
      </w:pPr>
      <w:r>
        <w:rPr>
          <w:rFonts w:cstheme="minorHAnsi"/>
          <w:sz w:val="24"/>
          <w:szCs w:val="24"/>
        </w:rPr>
        <w:t xml:space="preserve">We have </w:t>
      </w:r>
      <w:r w:rsidR="00184F6D">
        <w:rPr>
          <w:rFonts w:cstheme="minorHAnsi"/>
          <w:sz w:val="24"/>
          <w:szCs w:val="24"/>
        </w:rPr>
        <w:t xml:space="preserve">recently </w:t>
      </w:r>
      <w:r>
        <w:rPr>
          <w:rFonts w:cstheme="minorHAnsi"/>
          <w:sz w:val="24"/>
          <w:szCs w:val="24"/>
        </w:rPr>
        <w:t>appointed a male and female teacher to replace</w:t>
      </w:r>
      <w:r w:rsidR="00184F6D">
        <w:rPr>
          <w:rFonts w:cstheme="minorHAnsi"/>
          <w:sz w:val="24"/>
          <w:szCs w:val="24"/>
        </w:rPr>
        <w:t xml:space="preserve"> </w:t>
      </w:r>
      <w:r>
        <w:rPr>
          <w:rFonts w:cstheme="minorHAnsi"/>
          <w:sz w:val="24"/>
          <w:szCs w:val="24"/>
        </w:rPr>
        <w:t>the two members of staff that are retiring, Mrs Walpole and Mrs Arinze. We have decided to employ two experienced teachers as we know this will be a tough act to follow after their loyal service of over 20 years.</w:t>
      </w:r>
      <w:r w:rsidR="00641304">
        <w:rPr>
          <w:rFonts w:cstheme="minorHAnsi"/>
          <w:sz w:val="24"/>
          <w:szCs w:val="24"/>
        </w:rPr>
        <w:t xml:space="preserve"> These teachers will be in school before the end of the term so they can meet the children in their class</w:t>
      </w:r>
      <w:r w:rsidR="00083561">
        <w:rPr>
          <w:rFonts w:cstheme="minorHAnsi"/>
          <w:sz w:val="24"/>
          <w:szCs w:val="24"/>
        </w:rPr>
        <w:t>es</w:t>
      </w:r>
      <w:r w:rsidR="00641304">
        <w:rPr>
          <w:rFonts w:cstheme="minorHAnsi"/>
          <w:sz w:val="24"/>
          <w:szCs w:val="24"/>
        </w:rPr>
        <w:t xml:space="preserve">. </w:t>
      </w:r>
      <w:r w:rsidR="0012762E">
        <w:rPr>
          <w:rFonts w:cstheme="minorHAnsi"/>
          <w:sz w:val="24"/>
          <w:szCs w:val="24"/>
        </w:rPr>
        <w:t>We will announce who they are as soon as their school community are informed.</w:t>
      </w:r>
    </w:p>
    <w:p w14:paraId="45291214" w14:textId="1A980547" w:rsidR="00184F6D" w:rsidRPr="00641304" w:rsidRDefault="00A264D4" w:rsidP="008D6E9F">
      <w:pPr>
        <w:rPr>
          <w:rFonts w:cstheme="minorHAnsi"/>
          <w:sz w:val="28"/>
          <w:szCs w:val="28"/>
        </w:rPr>
      </w:pPr>
      <w:r w:rsidRPr="00641304">
        <w:rPr>
          <w:rFonts w:cstheme="minorHAnsi"/>
          <w:sz w:val="28"/>
          <w:szCs w:val="28"/>
        </w:rPr>
        <w:t xml:space="preserve"> </w:t>
      </w:r>
      <w:r w:rsidR="00184F6D" w:rsidRPr="00641304">
        <w:rPr>
          <w:rFonts w:cstheme="minorHAnsi"/>
          <w:b/>
          <w:sz w:val="28"/>
          <w:szCs w:val="28"/>
        </w:rPr>
        <w:t>Sports Day</w:t>
      </w:r>
    </w:p>
    <w:p w14:paraId="66BD47A2" w14:textId="26919141" w:rsidR="00184F6D" w:rsidRPr="00184F6D" w:rsidRDefault="00184F6D" w:rsidP="008D6E9F">
      <w:pPr>
        <w:rPr>
          <w:rFonts w:cstheme="minorHAnsi"/>
          <w:sz w:val="24"/>
          <w:szCs w:val="24"/>
        </w:rPr>
      </w:pPr>
      <w:r w:rsidRPr="00184F6D">
        <w:rPr>
          <w:rFonts w:cstheme="minorHAnsi"/>
          <w:sz w:val="24"/>
          <w:szCs w:val="24"/>
        </w:rPr>
        <w:t>Sports day is on Thursday 13</w:t>
      </w:r>
      <w:r w:rsidRPr="00184F6D">
        <w:rPr>
          <w:rFonts w:cstheme="minorHAnsi"/>
          <w:sz w:val="24"/>
          <w:szCs w:val="24"/>
          <w:vertAlign w:val="superscript"/>
        </w:rPr>
        <w:t>th</w:t>
      </w:r>
      <w:r w:rsidRPr="00184F6D">
        <w:rPr>
          <w:rFonts w:cstheme="minorHAnsi"/>
          <w:sz w:val="24"/>
          <w:szCs w:val="24"/>
        </w:rPr>
        <w:t xml:space="preserve"> June.  We are trialling something new so please b</w:t>
      </w:r>
      <w:r w:rsidR="0077025B">
        <w:rPr>
          <w:rFonts w:cstheme="minorHAnsi"/>
          <w:sz w:val="24"/>
          <w:szCs w:val="24"/>
        </w:rPr>
        <w:t>ear</w:t>
      </w:r>
      <w:r w:rsidRPr="00184F6D">
        <w:rPr>
          <w:rFonts w:cstheme="minorHAnsi"/>
          <w:sz w:val="24"/>
          <w:szCs w:val="24"/>
        </w:rPr>
        <w:t xml:space="preserve"> with us on the day if there are any issues.</w:t>
      </w:r>
    </w:p>
    <w:p w14:paraId="5BFFAC55" w14:textId="180E9D70" w:rsidR="00184F6D" w:rsidRDefault="00184F6D" w:rsidP="008D6E9F">
      <w:pPr>
        <w:rPr>
          <w:sz w:val="24"/>
          <w:szCs w:val="24"/>
        </w:rPr>
      </w:pPr>
      <w:r w:rsidRPr="00184F6D">
        <w:rPr>
          <w:b/>
          <w:sz w:val="24"/>
          <w:szCs w:val="24"/>
        </w:rPr>
        <w:t>KS1 parents</w:t>
      </w:r>
      <w:r w:rsidRPr="00184F6D">
        <w:rPr>
          <w:sz w:val="24"/>
          <w:szCs w:val="24"/>
        </w:rPr>
        <w:t xml:space="preserve"> are invited to watch their children’s track events in the morning </w:t>
      </w:r>
      <w:r w:rsidR="0077025B">
        <w:rPr>
          <w:sz w:val="24"/>
          <w:szCs w:val="24"/>
        </w:rPr>
        <w:t xml:space="preserve">from </w:t>
      </w:r>
      <w:r w:rsidRPr="00184F6D">
        <w:rPr>
          <w:sz w:val="24"/>
          <w:szCs w:val="24"/>
        </w:rPr>
        <w:t>9:30 – 1</w:t>
      </w:r>
      <w:r>
        <w:rPr>
          <w:sz w:val="24"/>
          <w:szCs w:val="24"/>
        </w:rPr>
        <w:t>1</w:t>
      </w:r>
      <w:r w:rsidR="0077025B">
        <w:rPr>
          <w:sz w:val="24"/>
          <w:szCs w:val="24"/>
        </w:rPr>
        <w:t xml:space="preserve"> am.</w:t>
      </w:r>
    </w:p>
    <w:p w14:paraId="0BDC3ADF" w14:textId="0E7776A0" w:rsidR="00184F6D" w:rsidRPr="00184F6D" w:rsidRDefault="00184F6D" w:rsidP="008D6E9F">
      <w:pPr>
        <w:rPr>
          <w:sz w:val="24"/>
          <w:szCs w:val="24"/>
        </w:rPr>
      </w:pPr>
      <w:r w:rsidRPr="00184F6D">
        <w:rPr>
          <w:b/>
          <w:sz w:val="24"/>
          <w:szCs w:val="24"/>
        </w:rPr>
        <w:t>KS2 parents</w:t>
      </w:r>
      <w:r w:rsidRPr="00184F6D">
        <w:rPr>
          <w:sz w:val="24"/>
          <w:szCs w:val="24"/>
        </w:rPr>
        <w:t xml:space="preserve"> are invited to watch their children’s track events from 1:15 – 2:30</w:t>
      </w:r>
      <w:r w:rsidR="0077025B">
        <w:rPr>
          <w:sz w:val="24"/>
          <w:szCs w:val="24"/>
        </w:rPr>
        <w:t xml:space="preserve"> pm.</w:t>
      </w:r>
      <w:r w:rsidRPr="00184F6D">
        <w:rPr>
          <w:sz w:val="24"/>
          <w:szCs w:val="24"/>
        </w:rPr>
        <w:t xml:space="preserve"> </w:t>
      </w:r>
    </w:p>
    <w:p w14:paraId="6F83A359" w14:textId="402740F5" w:rsidR="00184F6D" w:rsidRPr="00184F6D" w:rsidRDefault="00184F6D" w:rsidP="008D6E9F">
      <w:pPr>
        <w:rPr>
          <w:rFonts w:cstheme="minorHAnsi"/>
          <w:sz w:val="24"/>
          <w:szCs w:val="24"/>
        </w:rPr>
      </w:pPr>
      <w:r w:rsidRPr="00184F6D">
        <w:rPr>
          <w:sz w:val="24"/>
          <w:szCs w:val="24"/>
        </w:rPr>
        <w:t>Parents will need to enter via the office, where you will be asked to sign in. There will be designated ‘Parent Zones’ for you to spectate from. Due to safeguarding, it is important that you remain in your areas for the duration of the event.</w:t>
      </w:r>
    </w:p>
    <w:p w14:paraId="0D4DD025" w14:textId="7827773E" w:rsidR="00184F6D" w:rsidRPr="00641304" w:rsidRDefault="00184F6D" w:rsidP="008D6E9F">
      <w:pPr>
        <w:rPr>
          <w:rFonts w:cstheme="minorHAnsi"/>
          <w:b/>
          <w:sz w:val="24"/>
          <w:szCs w:val="24"/>
        </w:rPr>
      </w:pPr>
      <w:r w:rsidRPr="00184F6D">
        <w:rPr>
          <w:sz w:val="24"/>
          <w:szCs w:val="24"/>
        </w:rPr>
        <w:t xml:space="preserve">Sports </w:t>
      </w:r>
      <w:r>
        <w:rPr>
          <w:sz w:val="24"/>
          <w:szCs w:val="24"/>
        </w:rPr>
        <w:t>Day</w:t>
      </w:r>
      <w:r w:rsidRPr="00184F6D">
        <w:rPr>
          <w:sz w:val="24"/>
          <w:szCs w:val="24"/>
        </w:rPr>
        <w:t xml:space="preserve"> is a fantastic, fun day where all children get the </w:t>
      </w:r>
      <w:r>
        <w:rPr>
          <w:sz w:val="24"/>
          <w:szCs w:val="24"/>
        </w:rPr>
        <w:t>opportunity</w:t>
      </w:r>
      <w:r w:rsidRPr="00184F6D">
        <w:rPr>
          <w:sz w:val="24"/>
          <w:szCs w:val="24"/>
        </w:rPr>
        <w:t xml:space="preserve"> to compete in teams in a range of sporting events, which provides lots of opportunities to celebrate individual and team successes. We look forward to many of you joining us on the day, and will keep our fingers crossed for nice weather! In the event that we cannot go ahead</w:t>
      </w:r>
      <w:r w:rsidR="0077025B">
        <w:rPr>
          <w:sz w:val="24"/>
          <w:szCs w:val="24"/>
        </w:rPr>
        <w:t xml:space="preserve"> </w:t>
      </w:r>
      <w:r w:rsidRPr="00184F6D">
        <w:rPr>
          <w:sz w:val="24"/>
          <w:szCs w:val="24"/>
        </w:rPr>
        <w:t>due to weather, we will let you know by 8</w:t>
      </w:r>
      <w:r>
        <w:rPr>
          <w:sz w:val="24"/>
          <w:szCs w:val="24"/>
        </w:rPr>
        <w:t xml:space="preserve"> – 8:30 am</w:t>
      </w:r>
      <w:r w:rsidRPr="00184F6D">
        <w:rPr>
          <w:sz w:val="24"/>
          <w:szCs w:val="24"/>
        </w:rPr>
        <w:t xml:space="preserve"> and </w:t>
      </w:r>
      <w:r>
        <w:rPr>
          <w:sz w:val="24"/>
          <w:szCs w:val="24"/>
        </w:rPr>
        <w:t xml:space="preserve">we </w:t>
      </w:r>
      <w:r w:rsidRPr="00184F6D">
        <w:rPr>
          <w:sz w:val="24"/>
          <w:szCs w:val="24"/>
        </w:rPr>
        <w:t>will provide a rescheduled date as soon as possible.</w:t>
      </w:r>
    </w:p>
    <w:p w14:paraId="478CF8B0" w14:textId="31A11FCD" w:rsidR="00BD19E5" w:rsidRPr="00E026D8" w:rsidRDefault="00BD19E5" w:rsidP="008D6E9F">
      <w:pPr>
        <w:rPr>
          <w:rFonts w:cstheme="minorHAnsi"/>
          <w:sz w:val="24"/>
          <w:szCs w:val="24"/>
        </w:rPr>
      </w:pPr>
      <w:r w:rsidRPr="00BD19E5">
        <w:rPr>
          <w:rFonts w:cstheme="minorHAnsi"/>
          <w:b/>
          <w:sz w:val="28"/>
          <w:szCs w:val="28"/>
        </w:rPr>
        <w:t>Christian Values</w:t>
      </w:r>
      <w:r>
        <w:rPr>
          <w:rFonts w:cstheme="minorHAnsi"/>
          <w:b/>
          <w:sz w:val="28"/>
          <w:szCs w:val="28"/>
        </w:rPr>
        <w:t xml:space="preserve"> and Community Spirit</w:t>
      </w:r>
    </w:p>
    <w:p w14:paraId="11435508" w14:textId="6B6C347B" w:rsidR="0012762E" w:rsidRDefault="0012762E" w:rsidP="008D6E9F">
      <w:pPr>
        <w:rPr>
          <w:rFonts w:cstheme="minorHAnsi"/>
          <w:sz w:val="24"/>
          <w:szCs w:val="24"/>
          <w:highlight w:val="yellow"/>
        </w:rPr>
      </w:pPr>
      <w:r>
        <w:rPr>
          <w:rFonts w:cstheme="minorHAnsi"/>
          <w:sz w:val="24"/>
          <w:szCs w:val="24"/>
        </w:rPr>
        <w:t xml:space="preserve">Mr and Mrs Thomas continue to improve the area outside the hall giving up their own time which is so exciting. Thank you very much for your support. </w:t>
      </w:r>
    </w:p>
    <w:p w14:paraId="33D77D24" w14:textId="22220A8F" w:rsidR="0012762E" w:rsidRDefault="0012762E" w:rsidP="008D6E9F">
      <w:pPr>
        <w:rPr>
          <w:rFonts w:cstheme="minorHAnsi"/>
          <w:sz w:val="24"/>
          <w:szCs w:val="24"/>
        </w:rPr>
      </w:pPr>
      <w:r>
        <w:rPr>
          <w:rFonts w:cstheme="minorHAnsi"/>
          <w:sz w:val="24"/>
          <w:szCs w:val="24"/>
        </w:rPr>
        <w:t>Also thank you to Mrs Evans and her team for clearing the Forest School area</w:t>
      </w:r>
      <w:r w:rsidR="0077025B">
        <w:rPr>
          <w:rFonts w:cstheme="minorHAnsi"/>
          <w:sz w:val="24"/>
          <w:szCs w:val="24"/>
        </w:rPr>
        <w:t>,</w:t>
      </w:r>
      <w:r>
        <w:rPr>
          <w:rFonts w:cstheme="minorHAnsi"/>
          <w:sz w:val="24"/>
          <w:szCs w:val="24"/>
        </w:rPr>
        <w:t xml:space="preserve"> now </w:t>
      </w:r>
      <w:r w:rsidR="0077025B">
        <w:rPr>
          <w:rFonts w:cstheme="minorHAnsi"/>
          <w:sz w:val="24"/>
          <w:szCs w:val="24"/>
        </w:rPr>
        <w:t xml:space="preserve">that </w:t>
      </w:r>
      <w:r>
        <w:rPr>
          <w:rFonts w:cstheme="minorHAnsi"/>
          <w:sz w:val="24"/>
          <w:szCs w:val="24"/>
        </w:rPr>
        <w:t>we are fin</w:t>
      </w:r>
      <w:r w:rsidR="0077025B">
        <w:rPr>
          <w:rFonts w:cstheme="minorHAnsi"/>
          <w:sz w:val="24"/>
          <w:szCs w:val="24"/>
        </w:rPr>
        <w:t xml:space="preserve">ally allowed back into the site after </w:t>
      </w:r>
      <w:r>
        <w:rPr>
          <w:rFonts w:cstheme="minorHAnsi"/>
          <w:sz w:val="24"/>
          <w:szCs w:val="24"/>
        </w:rPr>
        <w:t>its flooding.</w:t>
      </w:r>
    </w:p>
    <w:p w14:paraId="19FB89DC" w14:textId="672587AB" w:rsidR="0012762E" w:rsidRPr="00171E96" w:rsidRDefault="0012762E" w:rsidP="008D6E9F">
      <w:pPr>
        <w:rPr>
          <w:rFonts w:cstheme="minorHAnsi"/>
          <w:b/>
          <w:sz w:val="24"/>
          <w:szCs w:val="24"/>
        </w:rPr>
      </w:pPr>
      <w:r w:rsidRPr="00171E96">
        <w:rPr>
          <w:rFonts w:cstheme="minorHAnsi"/>
          <w:b/>
          <w:sz w:val="24"/>
          <w:szCs w:val="24"/>
        </w:rPr>
        <w:t>If any of our community would like to support these projects, please discuss it with the office staff. Many hands make light work</w:t>
      </w:r>
      <w:r w:rsidR="00171E96">
        <w:rPr>
          <w:rFonts w:cstheme="minorHAnsi"/>
          <w:b/>
          <w:sz w:val="24"/>
          <w:szCs w:val="24"/>
        </w:rPr>
        <w:t>!</w:t>
      </w:r>
    </w:p>
    <w:p w14:paraId="1EF51277" w14:textId="77777777" w:rsidR="00641304" w:rsidRDefault="00641304" w:rsidP="008D6E9F">
      <w:pPr>
        <w:rPr>
          <w:rFonts w:cstheme="minorHAnsi"/>
          <w:b/>
          <w:sz w:val="28"/>
          <w:szCs w:val="28"/>
        </w:rPr>
      </w:pPr>
    </w:p>
    <w:p w14:paraId="278F0227" w14:textId="77777777" w:rsidR="00641304" w:rsidRDefault="00641304" w:rsidP="008D6E9F">
      <w:pPr>
        <w:rPr>
          <w:rFonts w:cstheme="minorHAnsi"/>
          <w:b/>
          <w:sz w:val="28"/>
          <w:szCs w:val="28"/>
        </w:rPr>
      </w:pPr>
    </w:p>
    <w:p w14:paraId="6294FA01" w14:textId="3AD20ED0" w:rsidR="00223BB5" w:rsidRDefault="00F0302D" w:rsidP="008D6E9F">
      <w:pPr>
        <w:rPr>
          <w:rFonts w:cstheme="minorHAnsi"/>
          <w:b/>
          <w:sz w:val="28"/>
          <w:szCs w:val="28"/>
        </w:rPr>
      </w:pPr>
      <w:r>
        <w:rPr>
          <w:rFonts w:cstheme="minorHAnsi"/>
          <w:b/>
          <w:sz w:val="28"/>
          <w:szCs w:val="28"/>
        </w:rPr>
        <w:lastRenderedPageBreak/>
        <w:t>Year 1</w:t>
      </w:r>
    </w:p>
    <w:p w14:paraId="4D7D6A15" w14:textId="02F87094" w:rsidR="00A44F9E" w:rsidRDefault="00171E96" w:rsidP="00F0302D">
      <w:pPr>
        <w:rPr>
          <w:rFonts w:cstheme="minorHAnsi"/>
          <w:sz w:val="24"/>
          <w:szCs w:val="24"/>
        </w:rPr>
      </w:pPr>
      <w:r>
        <w:rPr>
          <w:rFonts w:cstheme="minorHAnsi"/>
          <w:sz w:val="24"/>
          <w:szCs w:val="24"/>
        </w:rPr>
        <w:t>Violin lessons continuing</w:t>
      </w:r>
      <w:r w:rsidR="0012762E">
        <w:rPr>
          <w:rFonts w:cstheme="minorHAnsi"/>
          <w:sz w:val="24"/>
          <w:szCs w:val="24"/>
        </w:rPr>
        <w:t xml:space="preserve"> this term. </w:t>
      </w:r>
    </w:p>
    <w:p w14:paraId="2CF35596" w14:textId="1E2312D7" w:rsidR="00527E66" w:rsidRDefault="00527E66" w:rsidP="00527E66">
      <w:pPr>
        <w:pStyle w:val="NormalWeb"/>
      </w:pPr>
      <w:r>
        <w:rPr>
          <w:noProof/>
        </w:rPr>
        <w:drawing>
          <wp:inline distT="0" distB="0" distL="0" distR="0" wp14:anchorId="464DAD04" wp14:editId="75D32E3A">
            <wp:extent cx="1191426" cy="793302"/>
            <wp:effectExtent l="0" t="0" r="8890" b="6985"/>
            <wp:docPr id="4" name="Picture 4" descr="C:\Users\scale.HARDWICKE\AppData\Local\Packages\Microsoft.Windows.Photos_8wekyb3d8bbwe\TempState\ShareServiceTempFolder\violin-Fe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ale.HARDWICKE\AppData\Local\Packages\Microsoft.Windows.Photos_8wekyb3d8bbwe\TempState\ShareServiceTempFolder\violin-Feature.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7133" cy="810419"/>
                    </a:xfrm>
                    <a:prstGeom prst="rect">
                      <a:avLst/>
                    </a:prstGeom>
                    <a:noFill/>
                    <a:ln>
                      <a:noFill/>
                    </a:ln>
                  </pic:spPr>
                </pic:pic>
              </a:graphicData>
            </a:graphic>
          </wp:inline>
        </w:drawing>
      </w:r>
    </w:p>
    <w:p w14:paraId="7F863FB7" w14:textId="2407ACCF" w:rsidR="00E026D8" w:rsidRPr="00641304" w:rsidRDefault="00E026D8" w:rsidP="00F0302D">
      <w:pPr>
        <w:rPr>
          <w:rFonts w:cstheme="minorHAnsi"/>
          <w:b/>
          <w:sz w:val="28"/>
          <w:szCs w:val="28"/>
        </w:rPr>
      </w:pPr>
      <w:r w:rsidRPr="00641304">
        <w:rPr>
          <w:rFonts w:cstheme="minorHAnsi"/>
          <w:b/>
          <w:sz w:val="28"/>
          <w:szCs w:val="28"/>
        </w:rPr>
        <w:t>Slimbridge Wildlife Park</w:t>
      </w:r>
    </w:p>
    <w:p w14:paraId="1D9CAAEE" w14:textId="0D234D00" w:rsidR="00AE1E46" w:rsidRPr="00641304" w:rsidRDefault="00171E96" w:rsidP="00F0302D">
      <w:pPr>
        <w:rPr>
          <w:rFonts w:cstheme="minorHAnsi"/>
          <w:color w:val="000000"/>
          <w:sz w:val="24"/>
          <w:szCs w:val="24"/>
          <w:shd w:val="clear" w:color="auto" w:fill="FFFFFF"/>
        </w:rPr>
      </w:pPr>
      <w:r>
        <w:rPr>
          <w:rFonts w:cstheme="minorHAnsi"/>
          <w:sz w:val="24"/>
          <w:szCs w:val="24"/>
        </w:rPr>
        <w:t>Year 5 visited Slimbridge Wildfowl Trust</w:t>
      </w:r>
      <w:r w:rsidR="00E026D8" w:rsidRPr="00641304">
        <w:rPr>
          <w:rFonts w:cstheme="minorHAnsi"/>
          <w:sz w:val="24"/>
          <w:szCs w:val="24"/>
        </w:rPr>
        <w:t xml:space="preserve"> as part of their Science topic. The children enjoyed their day out and the activities provided by the centre.</w:t>
      </w:r>
      <w:r w:rsidR="00527E66" w:rsidRPr="00641304">
        <w:rPr>
          <w:rFonts w:cstheme="minorHAnsi"/>
          <w:sz w:val="24"/>
          <w:szCs w:val="24"/>
        </w:rPr>
        <w:t xml:space="preserve">  </w:t>
      </w:r>
      <w:r w:rsidR="00527E66" w:rsidRPr="00641304">
        <w:rPr>
          <w:rFonts w:cstheme="minorHAnsi"/>
          <w:color w:val="000000"/>
          <w:sz w:val="24"/>
          <w:szCs w:val="24"/>
          <w:shd w:val="clear" w:color="auto" w:fill="FFFFFF"/>
        </w:rPr>
        <w:t>They enjoyed spotting the different types of birds and listening to the otter talk. They also came up with some amazing questions to ask the staff about Sir Peter Scott when they were given a tour of his house. Staff at Slimbridge commented on the respect both classes showed when listening to the talks. </w:t>
      </w:r>
    </w:p>
    <w:p w14:paraId="778B4D84" w14:textId="155307B8" w:rsidR="00527E66" w:rsidRDefault="00527E66" w:rsidP="00527E66">
      <w:pPr>
        <w:pStyle w:val="NormalWeb"/>
        <w:jc w:val="center"/>
      </w:pPr>
      <w:r>
        <w:rPr>
          <w:noProof/>
        </w:rPr>
        <w:drawing>
          <wp:inline distT="0" distB="0" distL="0" distR="0" wp14:anchorId="44FEA1A0" wp14:editId="7DE1858E">
            <wp:extent cx="2466975" cy="1294318"/>
            <wp:effectExtent l="0" t="0" r="0" b="1270"/>
            <wp:docPr id="2" name="Picture 2" descr="C:\Users\scale.HARDWICKE\AppData\Local\Packages\Microsoft.Windows.Photos_8wekyb3d8bbwe\TempState\ShareServiceTempFolder\sg-culture-slimbridgewetlandcentre-2022-eb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ale.HARDWICKE\AppData\Local\Packages\Microsoft.Windows.Photos_8wekyb3d8bbwe\TempState\ShareServiceTempFolder\sg-culture-slimbridgewetlandcentre-2022-ebp.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6438" cy="1325516"/>
                    </a:xfrm>
                    <a:prstGeom prst="rect">
                      <a:avLst/>
                    </a:prstGeom>
                    <a:noFill/>
                    <a:ln>
                      <a:noFill/>
                    </a:ln>
                  </pic:spPr>
                </pic:pic>
              </a:graphicData>
            </a:graphic>
          </wp:inline>
        </w:drawing>
      </w:r>
    </w:p>
    <w:p w14:paraId="0F3FCC06" w14:textId="7C2CB0C0" w:rsidR="00BD19E5" w:rsidRDefault="00BD19E5" w:rsidP="00BD19E5">
      <w:pPr>
        <w:rPr>
          <w:rFonts w:cstheme="minorHAnsi"/>
          <w:b/>
          <w:sz w:val="28"/>
          <w:szCs w:val="28"/>
        </w:rPr>
      </w:pPr>
      <w:r>
        <w:rPr>
          <w:rFonts w:cstheme="minorHAnsi"/>
          <w:b/>
          <w:sz w:val="28"/>
          <w:szCs w:val="28"/>
        </w:rPr>
        <w:t>HSPA</w:t>
      </w:r>
    </w:p>
    <w:p w14:paraId="16578BD8" w14:textId="2648C5B3" w:rsidR="0012762E" w:rsidRDefault="0012762E" w:rsidP="008D6E9F">
      <w:pPr>
        <w:rPr>
          <w:rFonts w:cstheme="minorHAnsi"/>
          <w:sz w:val="24"/>
          <w:szCs w:val="24"/>
        </w:rPr>
      </w:pPr>
      <w:r>
        <w:rPr>
          <w:rFonts w:cstheme="minorHAnsi"/>
          <w:sz w:val="24"/>
          <w:szCs w:val="24"/>
        </w:rPr>
        <w:t xml:space="preserve">Thank you to those who supported </w:t>
      </w:r>
      <w:r w:rsidR="00527E66">
        <w:rPr>
          <w:rFonts w:cstheme="minorHAnsi"/>
          <w:sz w:val="24"/>
          <w:szCs w:val="24"/>
        </w:rPr>
        <w:t>Quiz Night</w:t>
      </w:r>
      <w:r w:rsidR="00BD19E5" w:rsidRPr="00BD19E5">
        <w:rPr>
          <w:rFonts w:cstheme="minorHAnsi"/>
          <w:sz w:val="24"/>
          <w:szCs w:val="24"/>
        </w:rPr>
        <w:t>.</w:t>
      </w:r>
      <w:r>
        <w:rPr>
          <w:rFonts w:cstheme="minorHAnsi"/>
          <w:sz w:val="24"/>
          <w:szCs w:val="24"/>
        </w:rPr>
        <w:t xml:space="preserve"> It was fantastic to see lots of members of staff supporting the HSPA as well as families. Even though I didn’t get in the top five, I still enjoyed the evening. Thank you</w:t>
      </w:r>
      <w:r w:rsidR="00171E96">
        <w:rPr>
          <w:rFonts w:cstheme="minorHAnsi"/>
          <w:sz w:val="24"/>
          <w:szCs w:val="24"/>
        </w:rPr>
        <w:t>!</w:t>
      </w:r>
    </w:p>
    <w:p w14:paraId="39C82FD0" w14:textId="77777777" w:rsidR="00641304" w:rsidRDefault="00641304" w:rsidP="00641304">
      <w:pPr>
        <w:rPr>
          <w:rFonts w:cstheme="minorHAnsi"/>
          <w:b/>
          <w:sz w:val="28"/>
          <w:szCs w:val="28"/>
        </w:rPr>
      </w:pPr>
      <w:r>
        <w:rPr>
          <w:rFonts w:cstheme="minorHAnsi"/>
          <w:b/>
          <w:sz w:val="28"/>
          <w:szCs w:val="28"/>
        </w:rPr>
        <w:t>S</w:t>
      </w:r>
      <w:r w:rsidRPr="00302F4D">
        <w:rPr>
          <w:rFonts w:cstheme="minorHAnsi"/>
          <w:b/>
          <w:sz w:val="28"/>
          <w:szCs w:val="28"/>
        </w:rPr>
        <w:t>chool Holiday</w:t>
      </w:r>
      <w:r>
        <w:rPr>
          <w:rFonts w:cstheme="minorHAnsi"/>
          <w:b/>
          <w:sz w:val="28"/>
          <w:szCs w:val="28"/>
        </w:rPr>
        <w:t xml:space="preserve"> Dates 2024-2025</w:t>
      </w:r>
    </w:p>
    <w:p w14:paraId="4FDF231E" w14:textId="77777777" w:rsidR="00641304" w:rsidRDefault="00641304" w:rsidP="00641304">
      <w:pPr>
        <w:rPr>
          <w:rFonts w:cstheme="minorHAnsi"/>
          <w:sz w:val="24"/>
          <w:szCs w:val="24"/>
        </w:rPr>
      </w:pPr>
      <w:r w:rsidRPr="00302F4D">
        <w:rPr>
          <w:rFonts w:cstheme="minorHAnsi"/>
          <w:sz w:val="24"/>
          <w:szCs w:val="24"/>
        </w:rPr>
        <w:t>Just a reminder, a letter was sent out and these dates have been placed on the school website.</w:t>
      </w:r>
    </w:p>
    <w:p w14:paraId="3E530699" w14:textId="77777777" w:rsidR="00641304" w:rsidRDefault="00B03745" w:rsidP="00641304">
      <w:pPr>
        <w:rPr>
          <w:rStyle w:val="Hyperlink"/>
          <w:rFonts w:cstheme="minorHAnsi"/>
          <w:sz w:val="24"/>
          <w:szCs w:val="24"/>
        </w:rPr>
      </w:pPr>
      <w:hyperlink r:id="rId15" w:history="1">
        <w:r w:rsidR="00641304" w:rsidRPr="0004380C">
          <w:rPr>
            <w:rStyle w:val="Hyperlink"/>
            <w:rFonts w:cstheme="minorHAnsi"/>
            <w:sz w:val="24"/>
            <w:szCs w:val="24"/>
          </w:rPr>
          <w:t>http://www.hardwicke.gloucs.sch.uk/web/term_dates/638034</w:t>
        </w:r>
      </w:hyperlink>
    </w:p>
    <w:p w14:paraId="1230E71D" w14:textId="77777777" w:rsidR="00641304" w:rsidRDefault="00641304" w:rsidP="00641304">
      <w:pPr>
        <w:rPr>
          <w:rFonts w:cstheme="minorHAnsi"/>
          <w:sz w:val="24"/>
          <w:szCs w:val="24"/>
        </w:rPr>
      </w:pPr>
      <w:r>
        <w:rPr>
          <w:rFonts w:cstheme="minorHAnsi"/>
          <w:sz w:val="24"/>
          <w:szCs w:val="24"/>
        </w:rPr>
        <w:t>We finish school</w:t>
      </w:r>
      <w:r w:rsidRPr="0012762E">
        <w:rPr>
          <w:rFonts w:cstheme="minorHAnsi"/>
          <w:b/>
          <w:sz w:val="24"/>
          <w:szCs w:val="24"/>
        </w:rPr>
        <w:t xml:space="preserve"> this</w:t>
      </w:r>
      <w:r>
        <w:rPr>
          <w:rFonts w:cstheme="minorHAnsi"/>
          <w:sz w:val="24"/>
          <w:szCs w:val="24"/>
        </w:rPr>
        <w:t xml:space="preserve"> academic term on Monday </w:t>
      </w:r>
      <w:r w:rsidRPr="0012762E">
        <w:rPr>
          <w:rFonts w:cstheme="minorHAnsi"/>
          <w:b/>
          <w:sz w:val="24"/>
          <w:szCs w:val="24"/>
        </w:rPr>
        <w:t>22</w:t>
      </w:r>
      <w:r w:rsidRPr="0012762E">
        <w:rPr>
          <w:rFonts w:cstheme="minorHAnsi"/>
          <w:b/>
          <w:sz w:val="24"/>
          <w:szCs w:val="24"/>
          <w:vertAlign w:val="superscript"/>
        </w:rPr>
        <w:t>nd</w:t>
      </w:r>
      <w:r w:rsidRPr="0012762E">
        <w:rPr>
          <w:rFonts w:cstheme="minorHAnsi"/>
          <w:b/>
          <w:sz w:val="24"/>
          <w:szCs w:val="24"/>
        </w:rPr>
        <w:t xml:space="preserve"> July </w:t>
      </w:r>
      <w:r>
        <w:rPr>
          <w:rFonts w:cstheme="minorHAnsi"/>
          <w:sz w:val="24"/>
          <w:szCs w:val="24"/>
        </w:rPr>
        <w:t xml:space="preserve">at </w:t>
      </w:r>
      <w:r w:rsidRPr="0012762E">
        <w:rPr>
          <w:rFonts w:cstheme="minorHAnsi"/>
          <w:b/>
          <w:sz w:val="24"/>
          <w:szCs w:val="24"/>
        </w:rPr>
        <w:t>1:10 pm</w:t>
      </w:r>
      <w:r>
        <w:rPr>
          <w:rFonts w:cstheme="minorHAnsi"/>
          <w:sz w:val="24"/>
          <w:szCs w:val="24"/>
        </w:rPr>
        <w:t>.</w:t>
      </w:r>
    </w:p>
    <w:p w14:paraId="0AA3678D" w14:textId="77777777" w:rsidR="00641304" w:rsidRDefault="00641304" w:rsidP="008D6E9F">
      <w:pPr>
        <w:rPr>
          <w:rFonts w:cstheme="minorHAnsi"/>
          <w:sz w:val="24"/>
          <w:szCs w:val="24"/>
        </w:rPr>
      </w:pPr>
    </w:p>
    <w:p w14:paraId="19FB86EC" w14:textId="77777777" w:rsidR="00641304" w:rsidRDefault="00631704" w:rsidP="00641304">
      <w:pPr>
        <w:shd w:val="clear" w:color="auto" w:fill="FFFFFF"/>
        <w:spacing w:after="100" w:line="240" w:lineRule="auto"/>
        <w:textAlignment w:val="baseline"/>
        <w:rPr>
          <w:rFonts w:eastAsia="Times New Roman" w:cstheme="minorHAnsi"/>
          <w:color w:val="424242"/>
          <w:sz w:val="23"/>
          <w:szCs w:val="23"/>
          <w:lang w:eastAsia="en-GB"/>
        </w:rPr>
      </w:pPr>
      <w:r w:rsidRPr="00631704">
        <w:rPr>
          <w:rFonts w:eastAsia="Times New Roman" w:cstheme="minorHAnsi"/>
          <w:color w:val="424242"/>
          <w:sz w:val="23"/>
          <w:szCs w:val="23"/>
          <w:lang w:eastAsia="en-GB"/>
        </w:rPr>
        <w:br/>
      </w:r>
    </w:p>
    <w:p w14:paraId="3377E9E4" w14:textId="77777777" w:rsidR="00641304" w:rsidRDefault="00641304" w:rsidP="00641304">
      <w:pPr>
        <w:shd w:val="clear" w:color="auto" w:fill="FFFFFF"/>
        <w:spacing w:after="100" w:line="240" w:lineRule="auto"/>
        <w:textAlignment w:val="baseline"/>
        <w:rPr>
          <w:rFonts w:eastAsia="Times New Roman" w:cstheme="minorHAnsi"/>
          <w:b/>
          <w:color w:val="424242"/>
          <w:sz w:val="24"/>
          <w:szCs w:val="24"/>
          <w:lang w:eastAsia="en-GB"/>
        </w:rPr>
      </w:pPr>
    </w:p>
    <w:p w14:paraId="399F7D97" w14:textId="77777777" w:rsidR="00641304" w:rsidRDefault="00641304" w:rsidP="00641304">
      <w:pPr>
        <w:shd w:val="clear" w:color="auto" w:fill="FFFFFF"/>
        <w:spacing w:after="100" w:line="240" w:lineRule="auto"/>
        <w:textAlignment w:val="baseline"/>
        <w:rPr>
          <w:rFonts w:eastAsia="Times New Roman" w:cstheme="minorHAnsi"/>
          <w:b/>
          <w:color w:val="424242"/>
          <w:sz w:val="24"/>
          <w:szCs w:val="24"/>
          <w:lang w:eastAsia="en-GB"/>
        </w:rPr>
      </w:pPr>
    </w:p>
    <w:p w14:paraId="7CE5271B" w14:textId="77777777" w:rsidR="00641304" w:rsidRDefault="00641304" w:rsidP="00641304">
      <w:pPr>
        <w:shd w:val="clear" w:color="auto" w:fill="FFFFFF"/>
        <w:spacing w:after="100" w:line="240" w:lineRule="auto"/>
        <w:textAlignment w:val="baseline"/>
        <w:rPr>
          <w:rFonts w:eastAsia="Times New Roman" w:cstheme="minorHAnsi"/>
          <w:b/>
          <w:color w:val="424242"/>
          <w:sz w:val="24"/>
          <w:szCs w:val="24"/>
          <w:lang w:eastAsia="en-GB"/>
        </w:rPr>
      </w:pPr>
    </w:p>
    <w:p w14:paraId="4FBA3475" w14:textId="77777777" w:rsidR="00641304" w:rsidRDefault="00641304" w:rsidP="00641304">
      <w:pPr>
        <w:shd w:val="clear" w:color="auto" w:fill="FFFFFF"/>
        <w:spacing w:after="100" w:line="240" w:lineRule="auto"/>
        <w:textAlignment w:val="baseline"/>
        <w:rPr>
          <w:rFonts w:eastAsia="Times New Roman" w:cstheme="minorHAnsi"/>
          <w:b/>
          <w:color w:val="424242"/>
          <w:sz w:val="24"/>
          <w:szCs w:val="24"/>
          <w:lang w:eastAsia="en-GB"/>
        </w:rPr>
      </w:pPr>
    </w:p>
    <w:p w14:paraId="53A88243" w14:textId="77777777" w:rsidR="00641304" w:rsidRDefault="00641304" w:rsidP="00641304">
      <w:pPr>
        <w:shd w:val="clear" w:color="auto" w:fill="FFFFFF"/>
        <w:spacing w:after="100" w:line="240" w:lineRule="auto"/>
        <w:textAlignment w:val="baseline"/>
        <w:rPr>
          <w:rFonts w:eastAsia="Times New Roman" w:cstheme="minorHAnsi"/>
          <w:b/>
          <w:color w:val="424242"/>
          <w:sz w:val="24"/>
          <w:szCs w:val="24"/>
          <w:lang w:eastAsia="en-GB"/>
        </w:rPr>
      </w:pPr>
    </w:p>
    <w:p w14:paraId="70253E1E" w14:textId="77777777" w:rsidR="00641304" w:rsidRDefault="00641304" w:rsidP="00641304">
      <w:pPr>
        <w:shd w:val="clear" w:color="auto" w:fill="FFFFFF"/>
        <w:spacing w:after="100" w:line="240" w:lineRule="auto"/>
        <w:textAlignment w:val="baseline"/>
        <w:rPr>
          <w:rFonts w:eastAsia="Times New Roman" w:cstheme="minorHAnsi"/>
          <w:b/>
          <w:color w:val="424242"/>
          <w:sz w:val="24"/>
          <w:szCs w:val="24"/>
          <w:lang w:eastAsia="en-GB"/>
        </w:rPr>
      </w:pPr>
    </w:p>
    <w:p w14:paraId="566F28F3" w14:textId="77777777" w:rsidR="00641304" w:rsidRDefault="00641304" w:rsidP="00641304">
      <w:pPr>
        <w:shd w:val="clear" w:color="auto" w:fill="FFFFFF"/>
        <w:spacing w:after="100" w:line="240" w:lineRule="auto"/>
        <w:textAlignment w:val="baseline"/>
        <w:rPr>
          <w:rFonts w:eastAsia="Times New Roman" w:cstheme="minorHAnsi"/>
          <w:b/>
          <w:color w:val="424242"/>
          <w:sz w:val="24"/>
          <w:szCs w:val="24"/>
          <w:lang w:eastAsia="en-GB"/>
        </w:rPr>
      </w:pPr>
    </w:p>
    <w:p w14:paraId="1161D222" w14:textId="77777777" w:rsidR="00641304" w:rsidRDefault="00641304" w:rsidP="00641304">
      <w:pPr>
        <w:shd w:val="clear" w:color="auto" w:fill="FFFFFF"/>
        <w:spacing w:after="100" w:line="240" w:lineRule="auto"/>
        <w:textAlignment w:val="baseline"/>
        <w:rPr>
          <w:rFonts w:eastAsia="Times New Roman" w:cstheme="minorHAnsi"/>
          <w:b/>
          <w:color w:val="424242"/>
          <w:sz w:val="24"/>
          <w:szCs w:val="24"/>
          <w:lang w:eastAsia="en-GB"/>
        </w:rPr>
      </w:pPr>
    </w:p>
    <w:p w14:paraId="241B3AF8" w14:textId="77777777" w:rsidR="00641304" w:rsidRDefault="00641304" w:rsidP="00641304">
      <w:pPr>
        <w:shd w:val="clear" w:color="auto" w:fill="FFFFFF"/>
        <w:spacing w:after="100" w:line="240" w:lineRule="auto"/>
        <w:textAlignment w:val="baseline"/>
        <w:rPr>
          <w:rFonts w:eastAsia="Times New Roman" w:cstheme="minorHAnsi"/>
          <w:b/>
          <w:color w:val="424242"/>
          <w:sz w:val="24"/>
          <w:szCs w:val="24"/>
          <w:lang w:eastAsia="en-GB"/>
        </w:rPr>
      </w:pPr>
    </w:p>
    <w:p w14:paraId="296F3E26" w14:textId="48CBE4C1" w:rsidR="00631704" w:rsidRPr="00641304" w:rsidRDefault="00631704" w:rsidP="00641304">
      <w:pPr>
        <w:shd w:val="clear" w:color="auto" w:fill="FFFFFF"/>
        <w:spacing w:after="100" w:line="240" w:lineRule="auto"/>
        <w:textAlignment w:val="baseline"/>
        <w:rPr>
          <w:rFonts w:eastAsia="Times New Roman" w:cstheme="minorHAnsi"/>
          <w:color w:val="424242"/>
          <w:sz w:val="23"/>
          <w:szCs w:val="23"/>
          <w:lang w:eastAsia="en-GB"/>
        </w:rPr>
      </w:pPr>
      <w:r w:rsidRPr="00631704">
        <w:rPr>
          <w:rFonts w:eastAsia="Times New Roman" w:cstheme="minorHAnsi"/>
          <w:b/>
          <w:color w:val="424242"/>
          <w:sz w:val="24"/>
          <w:szCs w:val="24"/>
          <w:lang w:eastAsia="en-GB"/>
        </w:rPr>
        <w:t xml:space="preserve">Message from the </w:t>
      </w:r>
      <w:r w:rsidR="00184F6D">
        <w:rPr>
          <w:rFonts w:eastAsia="Times New Roman" w:cstheme="minorHAnsi"/>
          <w:b/>
          <w:color w:val="424242"/>
          <w:sz w:val="24"/>
          <w:szCs w:val="24"/>
          <w:lang w:eastAsia="en-GB"/>
        </w:rPr>
        <w:t>C</w:t>
      </w:r>
      <w:r w:rsidRPr="00631704">
        <w:rPr>
          <w:rFonts w:eastAsia="Times New Roman" w:cstheme="minorHAnsi"/>
          <w:b/>
          <w:color w:val="424242"/>
          <w:sz w:val="24"/>
          <w:szCs w:val="24"/>
          <w:lang w:eastAsia="en-GB"/>
        </w:rPr>
        <w:t>ommunity</w:t>
      </w:r>
    </w:p>
    <w:p w14:paraId="55B483AB" w14:textId="5DB95142" w:rsidR="00631704" w:rsidRPr="00631704" w:rsidRDefault="00631704" w:rsidP="00631704">
      <w:pPr>
        <w:shd w:val="clear" w:color="auto" w:fill="FFFFFF"/>
        <w:spacing w:after="0" w:line="240" w:lineRule="auto"/>
        <w:textAlignment w:val="baseline"/>
        <w:rPr>
          <w:rFonts w:eastAsia="Times New Roman" w:cstheme="minorHAnsi"/>
          <w:b/>
          <w:color w:val="424242"/>
          <w:sz w:val="24"/>
          <w:szCs w:val="24"/>
          <w:lang w:eastAsia="en-GB"/>
        </w:rPr>
      </w:pPr>
      <w:r w:rsidRPr="00631704">
        <w:rPr>
          <w:rFonts w:eastAsia="Times New Roman" w:cstheme="minorHAnsi"/>
          <w:color w:val="424242"/>
          <w:sz w:val="24"/>
          <w:szCs w:val="24"/>
          <w:lang w:eastAsia="en-GB"/>
        </w:rPr>
        <w:br/>
      </w:r>
      <w:r w:rsidRPr="00631704">
        <w:rPr>
          <w:rFonts w:eastAsia="Times New Roman" w:cstheme="minorHAnsi"/>
          <w:color w:val="424242"/>
          <w:sz w:val="24"/>
          <w:szCs w:val="24"/>
          <w:bdr w:val="none" w:sz="0" w:space="0" w:color="auto" w:frame="1"/>
          <w:lang w:eastAsia="en-GB"/>
        </w:rPr>
        <w:t>On Sunday</w:t>
      </w:r>
      <w:r>
        <w:rPr>
          <w:rFonts w:eastAsia="Times New Roman" w:cstheme="minorHAnsi"/>
          <w:color w:val="424242"/>
          <w:sz w:val="24"/>
          <w:szCs w:val="24"/>
          <w:bdr w:val="none" w:sz="0" w:space="0" w:color="auto" w:frame="1"/>
          <w:lang w:eastAsia="en-GB"/>
        </w:rPr>
        <w:t>,</w:t>
      </w:r>
      <w:r w:rsidRPr="00631704">
        <w:rPr>
          <w:rFonts w:eastAsia="Times New Roman" w:cstheme="minorHAnsi"/>
          <w:color w:val="424242"/>
          <w:sz w:val="24"/>
          <w:szCs w:val="24"/>
          <w:bdr w:val="none" w:sz="0" w:space="0" w:color="auto" w:frame="1"/>
          <w:lang w:eastAsia="en-GB"/>
        </w:rPr>
        <w:t xml:space="preserve"> June 9th we are celebrating Youth with a Street Parade from Severn Vale School to St.James’ Church starting at </w:t>
      </w:r>
      <w:r>
        <w:rPr>
          <w:rFonts w:eastAsia="Times New Roman" w:cstheme="minorHAnsi"/>
          <w:color w:val="424242"/>
          <w:sz w:val="24"/>
          <w:szCs w:val="24"/>
          <w:bdr w:val="none" w:sz="0" w:space="0" w:color="auto" w:frame="1"/>
          <w:lang w:eastAsia="en-GB"/>
        </w:rPr>
        <w:t>12:45 pm</w:t>
      </w:r>
      <w:r w:rsidRPr="00631704">
        <w:rPr>
          <w:rFonts w:eastAsia="Times New Roman" w:cstheme="minorHAnsi"/>
          <w:color w:val="424242"/>
          <w:sz w:val="24"/>
          <w:szCs w:val="24"/>
          <w:bdr w:val="none" w:sz="0" w:space="0" w:color="auto" w:frame="1"/>
          <w:lang w:eastAsia="en-GB"/>
        </w:rPr>
        <w:t xml:space="preserve">. There is a market on School Lane near the church as well as some demos both in the Community Centre and the Club Car Park. There is also a Church Service starting at </w:t>
      </w:r>
      <w:r>
        <w:rPr>
          <w:rFonts w:eastAsia="Times New Roman" w:cstheme="minorHAnsi"/>
          <w:color w:val="424242"/>
          <w:sz w:val="24"/>
          <w:szCs w:val="24"/>
          <w:bdr w:val="none" w:sz="0" w:space="0" w:color="auto" w:frame="1"/>
          <w:lang w:eastAsia="en-GB"/>
        </w:rPr>
        <w:t>1.30 pm</w:t>
      </w:r>
      <w:r w:rsidRPr="00631704">
        <w:rPr>
          <w:rFonts w:eastAsia="Times New Roman" w:cstheme="minorHAnsi"/>
          <w:color w:val="424242"/>
          <w:sz w:val="24"/>
          <w:szCs w:val="24"/>
          <w:bdr w:val="none" w:sz="0" w:space="0" w:color="auto" w:frame="1"/>
          <w:lang w:eastAsia="en-GB"/>
        </w:rPr>
        <w:t xml:space="preserve"> during which a new Royal British Legion Standard will be dedicated and we will remember Sergeant John Smith who was killed just a few days after the start of WW1.</w:t>
      </w:r>
      <w:r>
        <w:rPr>
          <w:rFonts w:eastAsia="Times New Roman" w:cstheme="minorHAnsi"/>
          <w:color w:val="424242"/>
          <w:sz w:val="24"/>
          <w:szCs w:val="24"/>
          <w:lang w:eastAsia="en-GB"/>
        </w:rPr>
        <w:t xml:space="preserve"> </w:t>
      </w:r>
      <w:r w:rsidRPr="00631704">
        <w:rPr>
          <w:rFonts w:eastAsia="Times New Roman" w:cstheme="minorHAnsi"/>
          <w:color w:val="424242"/>
          <w:sz w:val="24"/>
          <w:szCs w:val="24"/>
          <w:bdr w:val="none" w:sz="0" w:space="0" w:color="auto" w:frame="1"/>
          <w:lang w:eastAsia="en-GB"/>
        </w:rPr>
        <w:t xml:space="preserve">Everyone </w:t>
      </w:r>
      <w:r>
        <w:rPr>
          <w:rFonts w:eastAsia="Times New Roman" w:cstheme="minorHAnsi"/>
          <w:color w:val="424242"/>
          <w:sz w:val="24"/>
          <w:szCs w:val="24"/>
          <w:bdr w:val="none" w:sz="0" w:space="0" w:color="auto" w:frame="1"/>
          <w:lang w:eastAsia="en-GB"/>
        </w:rPr>
        <w:t xml:space="preserve">is </w:t>
      </w:r>
      <w:r w:rsidRPr="00631704">
        <w:rPr>
          <w:rFonts w:eastAsia="Times New Roman" w:cstheme="minorHAnsi"/>
          <w:color w:val="424242"/>
          <w:sz w:val="24"/>
          <w:szCs w:val="24"/>
          <w:bdr w:val="none" w:sz="0" w:space="0" w:color="auto" w:frame="1"/>
          <w:lang w:eastAsia="en-GB"/>
        </w:rPr>
        <w:t>welcome to either or both.</w:t>
      </w:r>
    </w:p>
    <w:p w14:paraId="099635BA" w14:textId="6297CF40" w:rsidR="00631704" w:rsidRDefault="00631704" w:rsidP="008D6E9F">
      <w:pPr>
        <w:rPr>
          <w:rFonts w:cstheme="minorHAnsi"/>
          <w:sz w:val="24"/>
          <w:szCs w:val="24"/>
        </w:rPr>
      </w:pPr>
    </w:p>
    <w:p w14:paraId="74F6AA4E" w14:textId="35F06D4B" w:rsidR="00631704" w:rsidRDefault="00631704" w:rsidP="008D6E9F">
      <w:pPr>
        <w:rPr>
          <w:rFonts w:cstheme="minorHAnsi"/>
          <w:sz w:val="24"/>
          <w:szCs w:val="24"/>
        </w:rPr>
      </w:pPr>
    </w:p>
    <w:p w14:paraId="74CA740C" w14:textId="77777777" w:rsidR="00184F6D" w:rsidRDefault="00184F6D" w:rsidP="00184F6D">
      <w:pPr>
        <w:pStyle w:val="NormalWeb"/>
        <w:jc w:val="center"/>
      </w:pPr>
      <w:r>
        <w:rPr>
          <w:noProof/>
        </w:rPr>
        <w:drawing>
          <wp:inline distT="0" distB="0" distL="0" distR="0" wp14:anchorId="15D2E15B" wp14:editId="09FC399C">
            <wp:extent cx="2981325" cy="4221346"/>
            <wp:effectExtent l="0" t="0" r="0" b="8255"/>
            <wp:docPr id="1" name="Picture 1" descr="C:\Users\scale.HARDWICKE\Desktop\IMG-2024052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ale.HARDWICKE\Desktop\IMG-20240527-WA0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544" cy="4261303"/>
                    </a:xfrm>
                    <a:prstGeom prst="rect">
                      <a:avLst/>
                    </a:prstGeom>
                    <a:noFill/>
                    <a:ln>
                      <a:noFill/>
                    </a:ln>
                  </pic:spPr>
                </pic:pic>
              </a:graphicData>
            </a:graphic>
          </wp:inline>
        </w:drawing>
      </w:r>
    </w:p>
    <w:p w14:paraId="639DB2EE" w14:textId="33E648C0" w:rsidR="00631704" w:rsidRDefault="00631704" w:rsidP="008D6E9F">
      <w:pPr>
        <w:rPr>
          <w:rFonts w:cstheme="minorHAnsi"/>
          <w:sz w:val="24"/>
          <w:szCs w:val="24"/>
        </w:rPr>
      </w:pPr>
    </w:p>
    <w:p w14:paraId="7A134815" w14:textId="5F53C518" w:rsidR="00302F4D" w:rsidRDefault="00302F4D" w:rsidP="008D6E9F">
      <w:pPr>
        <w:rPr>
          <w:rFonts w:cstheme="minorHAnsi"/>
          <w:sz w:val="24"/>
          <w:szCs w:val="24"/>
        </w:rPr>
      </w:pPr>
    </w:p>
    <w:p w14:paraId="2BBD14F1" w14:textId="0FD9389F" w:rsidR="00223BB5" w:rsidRDefault="00223BB5" w:rsidP="008D6E9F">
      <w:pPr>
        <w:rPr>
          <w:rFonts w:cstheme="minorHAnsi"/>
          <w:sz w:val="24"/>
          <w:szCs w:val="24"/>
        </w:rPr>
      </w:pPr>
    </w:p>
    <w:p w14:paraId="1B5DE1CA" w14:textId="7BABB46E" w:rsidR="00223BB5" w:rsidRDefault="00223BB5" w:rsidP="008D6E9F">
      <w:pPr>
        <w:rPr>
          <w:rFonts w:cstheme="minorHAnsi"/>
          <w:sz w:val="24"/>
          <w:szCs w:val="24"/>
        </w:rPr>
      </w:pPr>
    </w:p>
    <w:p w14:paraId="0535ED0E" w14:textId="00D3E6C4" w:rsidR="00223BB5" w:rsidRDefault="00223BB5" w:rsidP="008D6E9F">
      <w:pPr>
        <w:rPr>
          <w:rFonts w:cstheme="minorHAnsi"/>
          <w:sz w:val="24"/>
          <w:szCs w:val="24"/>
        </w:rPr>
      </w:pPr>
    </w:p>
    <w:p w14:paraId="5C4894EA" w14:textId="6785B930" w:rsidR="00223BB5" w:rsidRDefault="00223BB5" w:rsidP="008D6E9F">
      <w:pPr>
        <w:rPr>
          <w:rFonts w:cstheme="minorHAnsi"/>
          <w:sz w:val="24"/>
          <w:szCs w:val="24"/>
        </w:rPr>
      </w:pPr>
    </w:p>
    <w:p w14:paraId="101E4620" w14:textId="7474EB60" w:rsidR="00223BB5" w:rsidRDefault="00223BB5" w:rsidP="008D6E9F">
      <w:pPr>
        <w:rPr>
          <w:rFonts w:cstheme="minorHAnsi"/>
          <w:sz w:val="24"/>
          <w:szCs w:val="24"/>
        </w:rPr>
      </w:pPr>
    </w:p>
    <w:p w14:paraId="4476B317" w14:textId="791EFA9B" w:rsidR="00223BB5" w:rsidRDefault="00223BB5" w:rsidP="008D6E9F">
      <w:pPr>
        <w:rPr>
          <w:rFonts w:cstheme="minorHAnsi"/>
          <w:sz w:val="24"/>
          <w:szCs w:val="24"/>
        </w:rPr>
      </w:pPr>
    </w:p>
    <w:p w14:paraId="3480F98E" w14:textId="52F29021" w:rsidR="00641304" w:rsidRDefault="00641304" w:rsidP="008D6E9F">
      <w:pPr>
        <w:rPr>
          <w:rFonts w:cstheme="minorHAnsi"/>
          <w:sz w:val="24"/>
          <w:szCs w:val="24"/>
        </w:rPr>
      </w:pPr>
    </w:p>
    <w:p w14:paraId="3E903022" w14:textId="77777777" w:rsidR="00641304" w:rsidRDefault="00641304" w:rsidP="008D6E9F">
      <w:pPr>
        <w:rPr>
          <w:rFonts w:cstheme="minorHAnsi"/>
          <w:sz w:val="24"/>
          <w:szCs w:val="24"/>
        </w:rPr>
      </w:pPr>
    </w:p>
    <w:p w14:paraId="3730244A" w14:textId="4CECEDCB" w:rsidR="00223BB5" w:rsidRDefault="00223BB5" w:rsidP="008D6E9F">
      <w:pPr>
        <w:rPr>
          <w:rFonts w:cstheme="minorHAnsi"/>
          <w:sz w:val="24"/>
          <w:szCs w:val="24"/>
        </w:rPr>
      </w:pPr>
    </w:p>
    <w:p w14:paraId="386B6674" w14:textId="18DFD28A" w:rsidR="00223BB5" w:rsidRDefault="00AE1E46" w:rsidP="008D6E9F">
      <w:pPr>
        <w:rPr>
          <w:rFonts w:cstheme="minorHAnsi"/>
          <w:sz w:val="24"/>
          <w:szCs w:val="24"/>
        </w:rPr>
      </w:pPr>
      <w:r>
        <w:rPr>
          <w:noProof/>
          <w:lang w:eastAsia="en-GB"/>
        </w:rPr>
        <mc:AlternateContent>
          <mc:Choice Requires="wps">
            <w:drawing>
              <wp:anchor distT="0" distB="0" distL="114300" distR="114300" simplePos="0" relativeHeight="251657216" behindDoc="0" locked="0" layoutInCell="1" allowOverlap="1" wp14:anchorId="5274A9A8" wp14:editId="5B708CC3">
                <wp:simplePos x="0" y="0"/>
                <wp:positionH relativeFrom="margin">
                  <wp:align>right</wp:align>
                </wp:positionH>
                <wp:positionV relativeFrom="paragraph">
                  <wp:posOffset>6350</wp:posOffset>
                </wp:positionV>
                <wp:extent cx="6639560" cy="876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39560" cy="876300"/>
                        </a:xfrm>
                        <a:prstGeom prst="rect">
                          <a:avLst/>
                        </a:prstGeom>
                        <a:noFill/>
                        <a:ln>
                          <a:noFill/>
                        </a:ln>
                      </wps:spPr>
                      <wps:txbx>
                        <w:txbxContent>
                          <w:p w14:paraId="4E4D07C4" w14:textId="03909813" w:rsidR="00907265" w:rsidRPr="00DA427C" w:rsidRDefault="00907265" w:rsidP="00DA427C">
                            <w:pPr>
                              <w:jc w:val="center"/>
                              <w:rPr>
                                <w:rFonts w:cstheme="minorHAnsi"/>
                                <w:b/>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A427C">
                              <w:rPr>
                                <w:rFonts w:cstheme="minorHAnsi"/>
                                <w:b/>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Shine 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74A9A8" id="_x0000_t202" coordsize="21600,21600" o:spt="202" path="m,l,21600r21600,l21600,xe">
                <v:stroke joinstyle="miter"/>
                <v:path gradientshapeok="t" o:connecttype="rect"/>
              </v:shapetype>
              <v:shape id="Text Box 3" o:spid="_x0000_s1026" type="#_x0000_t202" style="position:absolute;margin-left:471.6pt;margin-top:.5pt;width:522.8pt;height:6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" filled="f" stroked="f">
                <v:textbox>
                  <w:txbxContent>
                    <w:p w14:paraId="4E4D07C4" w14:textId="03909813" w:rsidR="00907265" w:rsidRPr="00DA427C" w:rsidRDefault="00907265" w:rsidP="00DA427C">
                      <w:pPr>
                        <w:jc w:val="center"/>
                        <w:rPr>
                          <w:rFonts w:cstheme="minorHAnsi"/>
                          <w:b/>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A427C">
                        <w:rPr>
                          <w:rFonts w:cstheme="minorHAnsi"/>
                          <w:b/>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Shine Awards</w:t>
                      </w:r>
                    </w:p>
                  </w:txbxContent>
                </v:textbox>
                <w10:wrap anchorx="margin"/>
              </v:shape>
            </w:pict>
          </mc:Fallback>
        </mc:AlternateContent>
      </w:r>
    </w:p>
    <w:p w14:paraId="0BA01189" w14:textId="092D99DE" w:rsidR="00223BB5" w:rsidRPr="00302F4D" w:rsidRDefault="00223BB5" w:rsidP="008D6E9F">
      <w:pPr>
        <w:rPr>
          <w:rFonts w:cstheme="minorHAnsi"/>
          <w:sz w:val="24"/>
          <w:szCs w:val="24"/>
        </w:rPr>
      </w:pPr>
    </w:p>
    <w:p w14:paraId="119B6E32" w14:textId="77777777" w:rsidR="00DA427C" w:rsidRDefault="00DA427C" w:rsidP="00F12E68">
      <w:pPr>
        <w:rPr>
          <w:b/>
          <w:sz w:val="28"/>
          <w:szCs w:val="28"/>
        </w:rPr>
      </w:pPr>
    </w:p>
    <w:tbl>
      <w:tblPr>
        <w:tblStyle w:val="TableGrid"/>
        <w:tblW w:w="10474" w:type="dxa"/>
        <w:tblInd w:w="15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56"/>
        <w:gridCol w:w="1580"/>
        <w:gridCol w:w="1139"/>
        <w:gridCol w:w="1360"/>
        <w:gridCol w:w="1359"/>
        <w:gridCol w:w="1360"/>
        <w:gridCol w:w="1360"/>
        <w:gridCol w:w="1360"/>
      </w:tblGrid>
      <w:tr w:rsidR="00193836" w14:paraId="56EA86D8" w14:textId="4D85D88E" w:rsidTr="00215DAE">
        <w:trPr>
          <w:trHeight w:val="300"/>
        </w:trPr>
        <w:tc>
          <w:tcPr>
            <w:tcW w:w="956"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2FC1E199" w14:textId="77777777" w:rsidR="00193836" w:rsidRDefault="00193836" w:rsidP="0094064D">
            <w:pPr>
              <w:jc w:val="center"/>
              <w:rPr>
                <w:rFonts w:ascii="Calibri" w:eastAsia="Calibri" w:hAnsi="Calibri" w:cs="Calibri"/>
                <w:color w:val="000000" w:themeColor="text1"/>
                <w:sz w:val="28"/>
                <w:szCs w:val="28"/>
              </w:rPr>
            </w:pPr>
          </w:p>
        </w:tc>
        <w:tc>
          <w:tcPr>
            <w:tcW w:w="1580"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3BF86481" w14:textId="77777777" w:rsidR="00193836" w:rsidRDefault="00193836" w:rsidP="0094064D">
            <w:pPr>
              <w:jc w:val="center"/>
              <w:rPr>
                <w:rFonts w:ascii="Calibri" w:eastAsia="Calibri" w:hAnsi="Calibri" w:cs="Calibri"/>
                <w:color w:val="000000" w:themeColor="text1"/>
                <w:sz w:val="24"/>
                <w:szCs w:val="24"/>
              </w:rPr>
            </w:pPr>
            <w:r w:rsidRPr="4D4922AC">
              <w:rPr>
                <w:rFonts w:ascii="Calibri" w:eastAsia="Calibri" w:hAnsi="Calibri" w:cs="Calibri"/>
                <w:color w:val="000000" w:themeColor="text1"/>
                <w:sz w:val="24"/>
                <w:szCs w:val="24"/>
              </w:rPr>
              <w:t>Week 1</w:t>
            </w:r>
          </w:p>
        </w:tc>
        <w:tc>
          <w:tcPr>
            <w:tcW w:w="1139"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43346C00" w14:textId="77777777" w:rsidR="00193836" w:rsidRDefault="00193836" w:rsidP="0094064D">
            <w:pPr>
              <w:jc w:val="center"/>
              <w:rPr>
                <w:rFonts w:ascii="Calibri" w:eastAsia="Calibri" w:hAnsi="Calibri" w:cs="Calibri"/>
                <w:color w:val="000000" w:themeColor="text1"/>
                <w:sz w:val="24"/>
                <w:szCs w:val="24"/>
              </w:rPr>
            </w:pPr>
            <w:r w:rsidRPr="4D4922AC">
              <w:rPr>
                <w:rFonts w:ascii="Calibri" w:eastAsia="Calibri" w:hAnsi="Calibri" w:cs="Calibri"/>
                <w:color w:val="000000" w:themeColor="text1"/>
                <w:sz w:val="24"/>
                <w:szCs w:val="24"/>
              </w:rPr>
              <w:t>Week 2</w:t>
            </w:r>
          </w:p>
        </w:tc>
        <w:tc>
          <w:tcPr>
            <w:tcW w:w="1360"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4D200C3F" w14:textId="77777777" w:rsidR="00193836" w:rsidRDefault="00193836" w:rsidP="0094064D">
            <w:pPr>
              <w:jc w:val="center"/>
              <w:rPr>
                <w:rFonts w:ascii="Calibri" w:eastAsia="Calibri" w:hAnsi="Calibri" w:cs="Calibri"/>
                <w:color w:val="000000" w:themeColor="text1"/>
                <w:sz w:val="24"/>
                <w:szCs w:val="24"/>
              </w:rPr>
            </w:pPr>
            <w:r w:rsidRPr="4D4922AC">
              <w:rPr>
                <w:rFonts w:ascii="Calibri" w:eastAsia="Calibri" w:hAnsi="Calibri" w:cs="Calibri"/>
                <w:color w:val="000000" w:themeColor="text1"/>
                <w:sz w:val="24"/>
                <w:szCs w:val="24"/>
              </w:rPr>
              <w:t>Week 3</w:t>
            </w:r>
          </w:p>
        </w:tc>
        <w:tc>
          <w:tcPr>
            <w:tcW w:w="1359"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6182BB54" w14:textId="77777777" w:rsidR="00193836" w:rsidRDefault="00193836" w:rsidP="0094064D">
            <w:pPr>
              <w:jc w:val="center"/>
              <w:rPr>
                <w:rFonts w:ascii="Calibri" w:eastAsia="Calibri" w:hAnsi="Calibri" w:cs="Calibri"/>
                <w:color w:val="000000" w:themeColor="text1"/>
                <w:sz w:val="24"/>
                <w:szCs w:val="24"/>
              </w:rPr>
            </w:pPr>
            <w:r w:rsidRPr="4D4922AC">
              <w:rPr>
                <w:rFonts w:ascii="Calibri" w:eastAsia="Calibri" w:hAnsi="Calibri" w:cs="Calibri"/>
                <w:color w:val="000000" w:themeColor="text1"/>
                <w:sz w:val="24"/>
                <w:szCs w:val="24"/>
              </w:rPr>
              <w:t>Week 4</w:t>
            </w:r>
          </w:p>
        </w:tc>
        <w:tc>
          <w:tcPr>
            <w:tcW w:w="1360"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6F597BAD" w14:textId="77777777" w:rsidR="00193836" w:rsidRDefault="00193836" w:rsidP="0094064D">
            <w:pPr>
              <w:jc w:val="center"/>
              <w:rPr>
                <w:rFonts w:ascii="Calibri" w:eastAsia="Calibri" w:hAnsi="Calibri" w:cs="Calibri"/>
                <w:color w:val="000000" w:themeColor="text1"/>
                <w:sz w:val="24"/>
                <w:szCs w:val="24"/>
              </w:rPr>
            </w:pPr>
            <w:r w:rsidRPr="4D4922AC">
              <w:rPr>
                <w:rFonts w:ascii="Calibri" w:eastAsia="Calibri" w:hAnsi="Calibri" w:cs="Calibri"/>
                <w:color w:val="000000" w:themeColor="text1"/>
                <w:sz w:val="24"/>
                <w:szCs w:val="24"/>
              </w:rPr>
              <w:t>Week 5</w:t>
            </w:r>
          </w:p>
        </w:tc>
        <w:tc>
          <w:tcPr>
            <w:tcW w:w="1360" w:type="dxa"/>
            <w:tcBorders>
              <w:top w:val="single" w:sz="6" w:space="0" w:color="auto"/>
              <w:left w:val="single" w:sz="6" w:space="0" w:color="auto"/>
              <w:bottom w:val="single" w:sz="6" w:space="0" w:color="auto"/>
              <w:right w:val="single" w:sz="6" w:space="0" w:color="auto"/>
            </w:tcBorders>
            <w:shd w:val="clear" w:color="auto" w:fill="FFC000" w:themeFill="accent4"/>
          </w:tcPr>
          <w:p w14:paraId="53472957" w14:textId="5428C662" w:rsidR="00193836" w:rsidRPr="4D4922AC" w:rsidRDefault="00193836" w:rsidP="0094064D">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Week 6</w:t>
            </w:r>
          </w:p>
        </w:tc>
        <w:tc>
          <w:tcPr>
            <w:tcW w:w="1360" w:type="dxa"/>
            <w:tcBorders>
              <w:top w:val="single" w:sz="6" w:space="0" w:color="auto"/>
              <w:left w:val="single" w:sz="6" w:space="0" w:color="auto"/>
              <w:bottom w:val="single" w:sz="6" w:space="0" w:color="auto"/>
              <w:right w:val="single" w:sz="6" w:space="0" w:color="auto"/>
            </w:tcBorders>
            <w:shd w:val="clear" w:color="auto" w:fill="FFC000" w:themeFill="accent4"/>
          </w:tcPr>
          <w:p w14:paraId="22D1A258" w14:textId="6FFBE10F" w:rsidR="00193836" w:rsidRPr="4D4922AC" w:rsidRDefault="00193836" w:rsidP="0094064D">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Week 7</w:t>
            </w:r>
          </w:p>
        </w:tc>
      </w:tr>
      <w:tr w:rsidR="00193836" w14:paraId="0FC482FA" w14:textId="5D72AADB" w:rsidTr="00215DAE">
        <w:trPr>
          <w:trHeight w:val="300"/>
        </w:trPr>
        <w:tc>
          <w:tcPr>
            <w:tcW w:w="956"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7E43F4FE" w14:textId="77777777" w:rsidR="00193836" w:rsidRDefault="00193836" w:rsidP="00907265">
            <w:pPr>
              <w:ind w:left="-20" w:right="-20"/>
              <w:rPr>
                <w:rFonts w:ascii="Calibri" w:eastAsia="Calibri" w:hAnsi="Calibri" w:cs="Calibri"/>
                <w:color w:val="000000" w:themeColor="text1"/>
                <w:sz w:val="28"/>
                <w:szCs w:val="28"/>
              </w:rPr>
            </w:pPr>
            <w:r w:rsidRPr="4D4922AC">
              <w:rPr>
                <w:rFonts w:ascii="Calibri" w:eastAsia="Calibri" w:hAnsi="Calibri" w:cs="Calibri"/>
                <w:color w:val="000000" w:themeColor="text1"/>
                <w:sz w:val="28"/>
                <w:szCs w:val="28"/>
              </w:rPr>
              <w:t>REC</w:t>
            </w:r>
          </w:p>
        </w:tc>
        <w:tc>
          <w:tcPr>
            <w:tcW w:w="1580" w:type="dxa"/>
            <w:tcBorders>
              <w:top w:val="single" w:sz="6" w:space="0" w:color="auto"/>
              <w:left w:val="single" w:sz="6" w:space="0" w:color="auto"/>
              <w:bottom w:val="single" w:sz="6" w:space="0" w:color="auto"/>
              <w:right w:val="single" w:sz="6" w:space="0" w:color="auto"/>
            </w:tcBorders>
            <w:tcMar>
              <w:left w:w="105" w:type="dxa"/>
              <w:right w:w="105" w:type="dxa"/>
            </w:tcMar>
          </w:tcPr>
          <w:p w14:paraId="101A9D07" w14:textId="495BD805" w:rsidR="00193836" w:rsidRPr="00283884" w:rsidRDefault="00215DAE" w:rsidP="00215DAE">
            <w:pPr>
              <w:ind w:left="-20" w:right="-20"/>
              <w:jc w:val="center"/>
              <w:rPr>
                <w:rFonts w:eastAsia="Calibri" w:cstheme="minorHAnsi"/>
                <w:color w:val="000000" w:themeColor="text1"/>
              </w:rPr>
            </w:pPr>
            <w:r>
              <w:rPr>
                <w:rFonts w:eastAsia="Calibri" w:cstheme="minorHAnsi"/>
                <w:color w:val="000000" w:themeColor="text1"/>
              </w:rPr>
              <w:t>Arthur L</w:t>
            </w:r>
          </w:p>
        </w:tc>
        <w:tc>
          <w:tcPr>
            <w:tcW w:w="1139" w:type="dxa"/>
            <w:tcBorders>
              <w:top w:val="single" w:sz="6" w:space="0" w:color="auto"/>
              <w:left w:val="single" w:sz="6" w:space="0" w:color="auto"/>
              <w:bottom w:val="single" w:sz="6" w:space="0" w:color="auto"/>
              <w:right w:val="single" w:sz="6" w:space="0" w:color="auto"/>
            </w:tcBorders>
            <w:tcMar>
              <w:left w:w="105" w:type="dxa"/>
              <w:right w:w="105" w:type="dxa"/>
            </w:tcMar>
          </w:tcPr>
          <w:p w14:paraId="6806C69E" w14:textId="65C4FC14" w:rsidR="00193836" w:rsidRPr="00283884" w:rsidRDefault="00193836" w:rsidP="00907265">
            <w:pPr>
              <w:ind w:left="-20" w:right="-20"/>
              <w:rPr>
                <w:rFonts w:eastAsia="Calibri" w:cstheme="minorHAnsi"/>
                <w:color w:val="FF0000"/>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66FE9AA0" w14:textId="0B8AC56F" w:rsidR="00193836" w:rsidRPr="00283884" w:rsidRDefault="00193836" w:rsidP="00907265">
            <w:pPr>
              <w:ind w:left="-20" w:right="-20"/>
              <w:rPr>
                <w:rFonts w:eastAsia="Calibri" w:cstheme="minorHAnsi"/>
                <w:color w:val="000000" w:themeColor="text1"/>
              </w:rPr>
            </w:pPr>
          </w:p>
        </w:tc>
        <w:tc>
          <w:tcPr>
            <w:tcW w:w="1359" w:type="dxa"/>
            <w:tcBorders>
              <w:top w:val="single" w:sz="6" w:space="0" w:color="auto"/>
              <w:left w:val="single" w:sz="6" w:space="0" w:color="auto"/>
              <w:bottom w:val="single" w:sz="6" w:space="0" w:color="auto"/>
              <w:right w:val="single" w:sz="6" w:space="0" w:color="auto"/>
            </w:tcBorders>
            <w:tcMar>
              <w:left w:w="105" w:type="dxa"/>
              <w:right w:w="105" w:type="dxa"/>
            </w:tcMar>
          </w:tcPr>
          <w:p w14:paraId="507ED64C" w14:textId="5CFDB161" w:rsidR="00193836" w:rsidRPr="00283884" w:rsidRDefault="00193836" w:rsidP="00907265">
            <w:pPr>
              <w:ind w:left="-20" w:right="-20"/>
              <w:rPr>
                <w:rFonts w:eastAsia="Calibri" w:cstheme="minorHAnsi"/>
                <w:color w:val="000000" w:themeColor="text1"/>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2CF00A36" w14:textId="776A8376"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40902744" w14:textId="77777777"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1311889A" w14:textId="77777777" w:rsidR="00193836" w:rsidRPr="001262BC" w:rsidRDefault="00193836" w:rsidP="00907265">
            <w:pPr>
              <w:rPr>
                <w:rFonts w:ascii="Calibri" w:eastAsia="Calibri" w:hAnsi="Calibri" w:cs="Calibri"/>
                <w:color w:val="000000" w:themeColor="text1"/>
              </w:rPr>
            </w:pPr>
          </w:p>
        </w:tc>
      </w:tr>
      <w:tr w:rsidR="00193836" w14:paraId="7BFA2F1A" w14:textId="7343C832" w:rsidTr="00215DAE">
        <w:trPr>
          <w:trHeight w:val="520"/>
        </w:trPr>
        <w:tc>
          <w:tcPr>
            <w:tcW w:w="956"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00E15DA2" w14:textId="77777777" w:rsidR="00193836" w:rsidRDefault="00193836" w:rsidP="00907265">
            <w:pPr>
              <w:ind w:left="-20" w:right="-20"/>
              <w:rPr>
                <w:rFonts w:ascii="Calibri" w:eastAsia="Calibri" w:hAnsi="Calibri" w:cs="Calibri"/>
                <w:color w:val="000000" w:themeColor="text1"/>
                <w:sz w:val="28"/>
                <w:szCs w:val="28"/>
              </w:rPr>
            </w:pPr>
            <w:r w:rsidRPr="4D4922AC">
              <w:rPr>
                <w:rFonts w:ascii="Calibri" w:eastAsia="Calibri" w:hAnsi="Calibri" w:cs="Calibri"/>
                <w:color w:val="000000" w:themeColor="text1"/>
                <w:sz w:val="28"/>
                <w:szCs w:val="28"/>
              </w:rPr>
              <w:t>Year 1</w:t>
            </w:r>
          </w:p>
        </w:tc>
        <w:tc>
          <w:tcPr>
            <w:tcW w:w="1580" w:type="dxa"/>
            <w:tcBorders>
              <w:top w:val="single" w:sz="6" w:space="0" w:color="auto"/>
              <w:left w:val="single" w:sz="6" w:space="0" w:color="auto"/>
              <w:bottom w:val="single" w:sz="6" w:space="0" w:color="auto"/>
              <w:right w:val="single" w:sz="6" w:space="0" w:color="auto"/>
            </w:tcBorders>
            <w:tcMar>
              <w:left w:w="105" w:type="dxa"/>
              <w:right w:w="105" w:type="dxa"/>
            </w:tcMar>
          </w:tcPr>
          <w:p w14:paraId="0D615762" w14:textId="77777777" w:rsidR="00215DAE" w:rsidRDefault="00215DAE" w:rsidP="00215DAE">
            <w:pPr>
              <w:ind w:left="-20" w:right="-20"/>
              <w:jc w:val="center"/>
              <w:rPr>
                <w:rFonts w:eastAsia="Calibri" w:cstheme="minorHAnsi"/>
                <w:color w:val="000000" w:themeColor="text1"/>
              </w:rPr>
            </w:pPr>
            <w:r>
              <w:rPr>
                <w:rFonts w:eastAsia="Calibri" w:cstheme="minorHAnsi"/>
                <w:color w:val="000000" w:themeColor="text1"/>
              </w:rPr>
              <w:t>1Da – David O</w:t>
            </w:r>
          </w:p>
          <w:p w14:paraId="68119847" w14:textId="0BC3F50B" w:rsidR="00215DAE" w:rsidRPr="00283884" w:rsidRDefault="00215DAE" w:rsidP="00215DAE">
            <w:pPr>
              <w:ind w:left="-20" w:right="-20"/>
              <w:jc w:val="center"/>
              <w:rPr>
                <w:rFonts w:eastAsia="Calibri" w:cstheme="minorHAnsi"/>
                <w:color w:val="000000" w:themeColor="text1"/>
              </w:rPr>
            </w:pPr>
            <w:r>
              <w:rPr>
                <w:rFonts w:eastAsia="Calibri" w:cstheme="minorHAnsi"/>
                <w:color w:val="000000" w:themeColor="text1"/>
              </w:rPr>
              <w:t>1Du – Mohammed H</w:t>
            </w:r>
          </w:p>
        </w:tc>
        <w:tc>
          <w:tcPr>
            <w:tcW w:w="1139" w:type="dxa"/>
            <w:tcBorders>
              <w:top w:val="single" w:sz="6" w:space="0" w:color="auto"/>
              <w:left w:val="single" w:sz="6" w:space="0" w:color="auto"/>
              <w:bottom w:val="single" w:sz="6" w:space="0" w:color="auto"/>
              <w:right w:val="single" w:sz="6" w:space="0" w:color="auto"/>
            </w:tcBorders>
            <w:tcMar>
              <w:left w:w="105" w:type="dxa"/>
              <w:right w:w="105" w:type="dxa"/>
            </w:tcMar>
          </w:tcPr>
          <w:p w14:paraId="0AFEB11F" w14:textId="6C376FC1" w:rsidR="00193836" w:rsidRPr="00283884" w:rsidRDefault="00193836" w:rsidP="0092040A">
            <w:pPr>
              <w:shd w:val="clear" w:color="auto" w:fill="FFFFFF"/>
              <w:textAlignment w:val="baseline"/>
              <w:rPr>
                <w:rFonts w:eastAsia="Times New Roman" w:cstheme="minorHAnsi"/>
                <w:lang w:eastAsia="en-GB"/>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3D34B4F2" w14:textId="2F84E0E6" w:rsidR="00283884" w:rsidRPr="00283884" w:rsidRDefault="00283884" w:rsidP="00907265">
            <w:pPr>
              <w:ind w:left="-20" w:right="-20"/>
              <w:rPr>
                <w:rFonts w:eastAsia="Calibri" w:cstheme="minorHAnsi"/>
                <w:color w:val="000000" w:themeColor="text1"/>
              </w:rPr>
            </w:pPr>
          </w:p>
        </w:tc>
        <w:tc>
          <w:tcPr>
            <w:tcW w:w="1359" w:type="dxa"/>
            <w:tcBorders>
              <w:top w:val="single" w:sz="6" w:space="0" w:color="auto"/>
              <w:left w:val="single" w:sz="6" w:space="0" w:color="auto"/>
              <w:bottom w:val="single" w:sz="6" w:space="0" w:color="auto"/>
              <w:right w:val="single" w:sz="6" w:space="0" w:color="auto"/>
            </w:tcBorders>
            <w:tcMar>
              <w:left w:w="105" w:type="dxa"/>
              <w:right w:w="105" w:type="dxa"/>
            </w:tcMar>
          </w:tcPr>
          <w:p w14:paraId="2A0E74F1" w14:textId="155C1EB4" w:rsidR="00193836" w:rsidRPr="00283884" w:rsidRDefault="00193836" w:rsidP="00907265">
            <w:pPr>
              <w:ind w:left="-20" w:right="-20"/>
              <w:rPr>
                <w:rFonts w:eastAsia="Calibri" w:cstheme="minorHAnsi"/>
                <w:color w:val="000000" w:themeColor="text1"/>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07A910E7" w14:textId="29E68D0B"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6DDCE424" w14:textId="77777777"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0A640BEC" w14:textId="77777777" w:rsidR="00193836" w:rsidRPr="001262BC" w:rsidRDefault="00193836" w:rsidP="00907265">
            <w:pPr>
              <w:rPr>
                <w:rFonts w:ascii="Calibri" w:eastAsia="Calibri" w:hAnsi="Calibri" w:cs="Calibri"/>
                <w:color w:val="000000" w:themeColor="text1"/>
              </w:rPr>
            </w:pPr>
          </w:p>
        </w:tc>
      </w:tr>
      <w:tr w:rsidR="00193836" w14:paraId="6CEBE0AA" w14:textId="1FE7A7A5" w:rsidTr="00215DAE">
        <w:trPr>
          <w:trHeight w:val="300"/>
        </w:trPr>
        <w:tc>
          <w:tcPr>
            <w:tcW w:w="956"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47EDF9B2" w14:textId="77777777" w:rsidR="00193836" w:rsidRDefault="00193836" w:rsidP="00907265">
            <w:pPr>
              <w:ind w:left="-20" w:right="-20"/>
              <w:rPr>
                <w:rFonts w:ascii="Calibri" w:eastAsia="Calibri" w:hAnsi="Calibri" w:cs="Calibri"/>
                <w:color w:val="000000" w:themeColor="text1"/>
                <w:sz w:val="28"/>
                <w:szCs w:val="28"/>
              </w:rPr>
            </w:pPr>
            <w:r w:rsidRPr="4D4922AC">
              <w:rPr>
                <w:rFonts w:ascii="Calibri" w:eastAsia="Calibri" w:hAnsi="Calibri" w:cs="Calibri"/>
                <w:color w:val="000000" w:themeColor="text1"/>
                <w:sz w:val="28"/>
                <w:szCs w:val="28"/>
              </w:rPr>
              <w:t>Year 2</w:t>
            </w:r>
          </w:p>
        </w:tc>
        <w:tc>
          <w:tcPr>
            <w:tcW w:w="1580" w:type="dxa"/>
            <w:tcBorders>
              <w:top w:val="single" w:sz="6" w:space="0" w:color="auto"/>
              <w:left w:val="single" w:sz="6" w:space="0" w:color="auto"/>
              <w:bottom w:val="single" w:sz="6" w:space="0" w:color="auto"/>
              <w:right w:val="single" w:sz="6" w:space="0" w:color="auto"/>
            </w:tcBorders>
            <w:tcMar>
              <w:left w:w="105" w:type="dxa"/>
              <w:right w:w="105" w:type="dxa"/>
            </w:tcMar>
          </w:tcPr>
          <w:p w14:paraId="5C3601EC" w14:textId="28C95381" w:rsidR="00193836" w:rsidRDefault="00215DAE" w:rsidP="00907265">
            <w:pPr>
              <w:ind w:left="-20" w:right="-20"/>
              <w:rPr>
                <w:rFonts w:eastAsia="Calibri" w:cstheme="minorHAnsi"/>
                <w:color w:val="000000" w:themeColor="text1"/>
              </w:rPr>
            </w:pPr>
            <w:r>
              <w:rPr>
                <w:rFonts w:eastAsia="Calibri" w:cstheme="minorHAnsi"/>
                <w:color w:val="000000" w:themeColor="text1"/>
              </w:rPr>
              <w:t>2B – Olivia</w:t>
            </w:r>
          </w:p>
          <w:p w14:paraId="49F5FF8D" w14:textId="19CF169B" w:rsidR="00215DAE" w:rsidRPr="00283884" w:rsidRDefault="00215DAE" w:rsidP="00907265">
            <w:pPr>
              <w:ind w:left="-20" w:right="-20"/>
              <w:rPr>
                <w:rFonts w:eastAsia="Calibri" w:cstheme="minorHAnsi"/>
                <w:color w:val="000000" w:themeColor="text1"/>
              </w:rPr>
            </w:pPr>
            <w:r>
              <w:rPr>
                <w:rFonts w:eastAsia="Calibri" w:cstheme="minorHAnsi"/>
                <w:color w:val="000000" w:themeColor="text1"/>
              </w:rPr>
              <w:t>2S - Elliott</w:t>
            </w:r>
          </w:p>
        </w:tc>
        <w:tc>
          <w:tcPr>
            <w:tcW w:w="1139" w:type="dxa"/>
            <w:tcBorders>
              <w:top w:val="single" w:sz="6" w:space="0" w:color="auto"/>
              <w:left w:val="single" w:sz="6" w:space="0" w:color="auto"/>
              <w:bottom w:val="single" w:sz="6" w:space="0" w:color="auto"/>
              <w:right w:val="single" w:sz="6" w:space="0" w:color="auto"/>
            </w:tcBorders>
            <w:tcMar>
              <w:left w:w="105" w:type="dxa"/>
              <w:right w:w="105" w:type="dxa"/>
            </w:tcMar>
          </w:tcPr>
          <w:p w14:paraId="707F2F96" w14:textId="4428B4D7" w:rsidR="00193836" w:rsidRPr="00283884" w:rsidRDefault="00193836" w:rsidP="00907265">
            <w:pPr>
              <w:ind w:left="-20" w:right="-20"/>
              <w:rPr>
                <w:rFonts w:eastAsia="Calibri" w:cstheme="minorHAnsi"/>
                <w:color w:val="000000" w:themeColor="text1"/>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0BB0B5C2" w14:textId="77777777" w:rsidR="00193836" w:rsidRPr="00283884" w:rsidRDefault="00193836" w:rsidP="00907265">
            <w:pPr>
              <w:ind w:left="-20" w:right="-20"/>
              <w:rPr>
                <w:rFonts w:eastAsia="Calibri" w:cstheme="minorHAnsi"/>
                <w:color w:val="000000" w:themeColor="text1"/>
              </w:rPr>
            </w:pPr>
          </w:p>
        </w:tc>
        <w:tc>
          <w:tcPr>
            <w:tcW w:w="1359" w:type="dxa"/>
            <w:tcBorders>
              <w:top w:val="single" w:sz="6" w:space="0" w:color="auto"/>
              <w:left w:val="single" w:sz="6" w:space="0" w:color="auto"/>
              <w:bottom w:val="single" w:sz="6" w:space="0" w:color="auto"/>
              <w:right w:val="single" w:sz="6" w:space="0" w:color="auto"/>
            </w:tcBorders>
            <w:tcMar>
              <w:left w:w="105" w:type="dxa"/>
              <w:right w:w="105" w:type="dxa"/>
            </w:tcMar>
          </w:tcPr>
          <w:p w14:paraId="15397D37" w14:textId="77777777" w:rsidR="00193836" w:rsidRPr="00283884" w:rsidRDefault="00193836" w:rsidP="00185E4F">
            <w:pPr>
              <w:pStyle w:val="paragraph"/>
              <w:spacing w:before="0" w:beforeAutospacing="0" w:after="0" w:afterAutospacing="0"/>
              <w:ind w:left="-30" w:right="-30"/>
              <w:textAlignment w:val="baseline"/>
              <w:rPr>
                <w:rFonts w:asciiTheme="minorHAnsi" w:eastAsia="Calibri" w:hAnsiTheme="minorHAnsi" w:cstheme="minorHAnsi"/>
                <w:color w:val="000000" w:themeColor="text1"/>
                <w:sz w:val="22"/>
                <w:szCs w:val="22"/>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59856120" w14:textId="0A439BA1"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2CCFFD69" w14:textId="77777777"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15171A98" w14:textId="77777777" w:rsidR="00193836" w:rsidRPr="001262BC" w:rsidRDefault="00193836" w:rsidP="00907265">
            <w:pPr>
              <w:rPr>
                <w:rFonts w:ascii="Calibri" w:eastAsia="Calibri" w:hAnsi="Calibri" w:cs="Calibri"/>
                <w:color w:val="000000" w:themeColor="text1"/>
              </w:rPr>
            </w:pPr>
          </w:p>
        </w:tc>
      </w:tr>
      <w:tr w:rsidR="00193836" w14:paraId="7317F645" w14:textId="4E8A6392" w:rsidTr="00215DAE">
        <w:trPr>
          <w:trHeight w:val="300"/>
        </w:trPr>
        <w:tc>
          <w:tcPr>
            <w:tcW w:w="956"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3016C402" w14:textId="77777777" w:rsidR="00193836" w:rsidRDefault="00193836" w:rsidP="00907265">
            <w:pPr>
              <w:ind w:left="-20" w:right="-20"/>
              <w:rPr>
                <w:rFonts w:ascii="Calibri" w:eastAsia="Calibri" w:hAnsi="Calibri" w:cs="Calibri"/>
                <w:color w:val="000000" w:themeColor="text1"/>
                <w:sz w:val="28"/>
                <w:szCs w:val="28"/>
              </w:rPr>
            </w:pPr>
            <w:r w:rsidRPr="4D4922AC">
              <w:rPr>
                <w:rFonts w:ascii="Calibri" w:eastAsia="Calibri" w:hAnsi="Calibri" w:cs="Calibri"/>
                <w:color w:val="000000" w:themeColor="text1"/>
                <w:sz w:val="28"/>
                <w:szCs w:val="28"/>
              </w:rPr>
              <w:t>Year 3</w:t>
            </w:r>
          </w:p>
        </w:tc>
        <w:tc>
          <w:tcPr>
            <w:tcW w:w="1580" w:type="dxa"/>
            <w:tcBorders>
              <w:top w:val="single" w:sz="6" w:space="0" w:color="auto"/>
              <w:left w:val="single" w:sz="6" w:space="0" w:color="auto"/>
              <w:bottom w:val="single" w:sz="6" w:space="0" w:color="auto"/>
              <w:right w:val="single" w:sz="6" w:space="0" w:color="auto"/>
            </w:tcBorders>
            <w:tcMar>
              <w:left w:w="105" w:type="dxa"/>
              <w:right w:w="105" w:type="dxa"/>
            </w:tcMar>
          </w:tcPr>
          <w:p w14:paraId="74756C9F" w14:textId="77777777" w:rsidR="00193836" w:rsidRDefault="00215DAE" w:rsidP="00907265">
            <w:pPr>
              <w:ind w:left="-20" w:right="-20"/>
              <w:rPr>
                <w:rFonts w:eastAsia="Calibri" w:cstheme="minorHAnsi"/>
                <w:color w:val="000000" w:themeColor="text1"/>
              </w:rPr>
            </w:pPr>
            <w:r>
              <w:rPr>
                <w:rFonts w:eastAsia="Calibri" w:cstheme="minorHAnsi"/>
                <w:color w:val="000000" w:themeColor="text1"/>
              </w:rPr>
              <w:t>3H – George L</w:t>
            </w:r>
          </w:p>
          <w:p w14:paraId="2CA8DACD" w14:textId="481C5690" w:rsidR="00215DAE" w:rsidRPr="00283884" w:rsidRDefault="00215DAE" w:rsidP="00907265">
            <w:pPr>
              <w:ind w:left="-20" w:right="-20"/>
              <w:rPr>
                <w:rFonts w:eastAsia="Calibri" w:cstheme="minorHAnsi"/>
                <w:color w:val="000000" w:themeColor="text1"/>
              </w:rPr>
            </w:pPr>
            <w:r>
              <w:rPr>
                <w:rFonts w:eastAsia="Calibri" w:cstheme="minorHAnsi"/>
                <w:color w:val="000000" w:themeColor="text1"/>
              </w:rPr>
              <w:t>3W – Saskia P</w:t>
            </w:r>
          </w:p>
        </w:tc>
        <w:tc>
          <w:tcPr>
            <w:tcW w:w="1139" w:type="dxa"/>
            <w:tcBorders>
              <w:top w:val="single" w:sz="6" w:space="0" w:color="auto"/>
              <w:left w:val="single" w:sz="6" w:space="0" w:color="auto"/>
              <w:bottom w:val="single" w:sz="6" w:space="0" w:color="auto"/>
              <w:right w:val="single" w:sz="6" w:space="0" w:color="auto"/>
            </w:tcBorders>
            <w:tcMar>
              <w:left w:w="105" w:type="dxa"/>
              <w:right w:w="105" w:type="dxa"/>
            </w:tcMar>
          </w:tcPr>
          <w:p w14:paraId="4EF61B90" w14:textId="0489A526" w:rsidR="00193836" w:rsidRPr="00283884" w:rsidRDefault="00193836" w:rsidP="00907265">
            <w:pPr>
              <w:ind w:left="-20" w:right="-20"/>
              <w:rPr>
                <w:rFonts w:eastAsia="Calibri" w:cstheme="minorHAnsi"/>
                <w:color w:val="000000" w:themeColor="text1"/>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6C996A3B" w14:textId="72E8B16D" w:rsidR="00193836" w:rsidRPr="00283884" w:rsidRDefault="00193836" w:rsidP="00907265">
            <w:pPr>
              <w:ind w:left="-20" w:right="-20"/>
              <w:rPr>
                <w:rFonts w:eastAsia="Calibri" w:cstheme="minorHAnsi"/>
                <w:color w:val="000000" w:themeColor="text1"/>
              </w:rPr>
            </w:pPr>
          </w:p>
        </w:tc>
        <w:tc>
          <w:tcPr>
            <w:tcW w:w="1359" w:type="dxa"/>
            <w:tcBorders>
              <w:top w:val="single" w:sz="6" w:space="0" w:color="auto"/>
              <w:left w:val="single" w:sz="6" w:space="0" w:color="auto"/>
              <w:bottom w:val="single" w:sz="6" w:space="0" w:color="auto"/>
              <w:right w:val="single" w:sz="6" w:space="0" w:color="auto"/>
            </w:tcBorders>
            <w:tcMar>
              <w:left w:w="105" w:type="dxa"/>
              <w:right w:w="105" w:type="dxa"/>
            </w:tcMar>
          </w:tcPr>
          <w:p w14:paraId="548D3D2A" w14:textId="53DDABC5" w:rsidR="00283884" w:rsidRPr="00283884" w:rsidRDefault="00283884" w:rsidP="008D6E9F">
            <w:pPr>
              <w:pStyle w:val="paragraph"/>
              <w:spacing w:before="0" w:beforeAutospacing="0" w:after="0" w:afterAutospacing="0"/>
              <w:ind w:left="-30" w:right="-30"/>
              <w:textAlignment w:val="baseline"/>
              <w:rPr>
                <w:rFonts w:asciiTheme="minorHAnsi" w:hAnsiTheme="minorHAnsi" w:cstheme="minorHAnsi"/>
                <w:sz w:val="22"/>
                <w:szCs w:val="22"/>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4970451B" w14:textId="7B4FCD16"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446A8B21" w14:textId="77777777"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2E1AB0C1" w14:textId="77777777" w:rsidR="00193836" w:rsidRPr="001262BC" w:rsidRDefault="00193836" w:rsidP="00907265">
            <w:pPr>
              <w:rPr>
                <w:rFonts w:ascii="Calibri" w:eastAsia="Calibri" w:hAnsi="Calibri" w:cs="Calibri"/>
                <w:color w:val="000000" w:themeColor="text1"/>
              </w:rPr>
            </w:pPr>
          </w:p>
        </w:tc>
      </w:tr>
      <w:tr w:rsidR="00193836" w14:paraId="2E3DAD15" w14:textId="0EA4C9F5" w:rsidTr="00215DAE">
        <w:trPr>
          <w:trHeight w:val="637"/>
        </w:trPr>
        <w:tc>
          <w:tcPr>
            <w:tcW w:w="956"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794FB09F" w14:textId="77777777" w:rsidR="00193836" w:rsidRDefault="00193836" w:rsidP="00907265">
            <w:pPr>
              <w:ind w:left="-20" w:right="-20"/>
              <w:rPr>
                <w:rFonts w:ascii="Calibri" w:eastAsia="Calibri" w:hAnsi="Calibri" w:cs="Calibri"/>
                <w:color w:val="000000" w:themeColor="text1"/>
                <w:sz w:val="28"/>
                <w:szCs w:val="28"/>
              </w:rPr>
            </w:pPr>
            <w:r w:rsidRPr="4D4922AC">
              <w:rPr>
                <w:rFonts w:ascii="Calibri" w:eastAsia="Calibri" w:hAnsi="Calibri" w:cs="Calibri"/>
                <w:color w:val="000000" w:themeColor="text1"/>
                <w:sz w:val="28"/>
                <w:szCs w:val="28"/>
              </w:rPr>
              <w:t>Year 4</w:t>
            </w:r>
          </w:p>
        </w:tc>
        <w:tc>
          <w:tcPr>
            <w:tcW w:w="1580" w:type="dxa"/>
            <w:tcBorders>
              <w:top w:val="single" w:sz="6" w:space="0" w:color="auto"/>
              <w:left w:val="single" w:sz="6" w:space="0" w:color="auto"/>
              <w:bottom w:val="single" w:sz="6" w:space="0" w:color="auto"/>
              <w:right w:val="single" w:sz="6" w:space="0" w:color="auto"/>
            </w:tcBorders>
            <w:tcMar>
              <w:left w:w="105" w:type="dxa"/>
              <w:right w:w="105" w:type="dxa"/>
            </w:tcMar>
          </w:tcPr>
          <w:p w14:paraId="642D9315" w14:textId="77777777" w:rsidR="0092040A" w:rsidRDefault="00215DAE" w:rsidP="00907265">
            <w:pPr>
              <w:ind w:left="-20" w:right="-20"/>
              <w:rPr>
                <w:rFonts w:eastAsia="Calibri" w:cstheme="minorHAnsi"/>
                <w:color w:val="000000" w:themeColor="text1"/>
              </w:rPr>
            </w:pPr>
            <w:r>
              <w:rPr>
                <w:rFonts w:eastAsia="Calibri" w:cstheme="minorHAnsi"/>
                <w:color w:val="000000" w:themeColor="text1"/>
              </w:rPr>
              <w:t>4P – Theo W</w:t>
            </w:r>
          </w:p>
          <w:p w14:paraId="50AE0BC6" w14:textId="73943033" w:rsidR="00215DAE" w:rsidRPr="00283884" w:rsidRDefault="00215DAE" w:rsidP="00907265">
            <w:pPr>
              <w:ind w:left="-20" w:right="-20"/>
              <w:rPr>
                <w:rFonts w:eastAsia="Calibri" w:cstheme="minorHAnsi"/>
                <w:color w:val="000000" w:themeColor="text1"/>
              </w:rPr>
            </w:pPr>
            <w:r>
              <w:rPr>
                <w:rFonts w:eastAsia="Calibri" w:cstheme="minorHAnsi"/>
                <w:color w:val="000000" w:themeColor="text1"/>
              </w:rPr>
              <w:t>4W – Darcie B</w:t>
            </w:r>
          </w:p>
        </w:tc>
        <w:tc>
          <w:tcPr>
            <w:tcW w:w="1139" w:type="dxa"/>
            <w:tcBorders>
              <w:top w:val="single" w:sz="6" w:space="0" w:color="auto"/>
              <w:left w:val="single" w:sz="6" w:space="0" w:color="auto"/>
              <w:bottom w:val="single" w:sz="6" w:space="0" w:color="auto"/>
              <w:right w:val="single" w:sz="6" w:space="0" w:color="auto"/>
            </w:tcBorders>
            <w:tcMar>
              <w:left w:w="105" w:type="dxa"/>
              <w:right w:w="105" w:type="dxa"/>
            </w:tcMar>
          </w:tcPr>
          <w:p w14:paraId="5614ABB5" w14:textId="6A06FAA5" w:rsidR="0092040A" w:rsidRPr="00283884" w:rsidRDefault="0092040A" w:rsidP="00907265">
            <w:pPr>
              <w:ind w:left="-20" w:right="-20"/>
              <w:rPr>
                <w:rFonts w:eastAsia="Calibri" w:cstheme="minorHAnsi"/>
                <w:color w:val="000000" w:themeColor="text1"/>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58D2A5F4" w14:textId="2090B9C1" w:rsidR="00283884" w:rsidRPr="00283884" w:rsidRDefault="00283884" w:rsidP="00907265">
            <w:pPr>
              <w:ind w:left="-20" w:right="-20"/>
              <w:rPr>
                <w:rFonts w:eastAsia="Calibri" w:cstheme="minorHAnsi"/>
                <w:color w:val="000000" w:themeColor="text1"/>
              </w:rPr>
            </w:pPr>
          </w:p>
        </w:tc>
        <w:tc>
          <w:tcPr>
            <w:tcW w:w="1359" w:type="dxa"/>
            <w:tcBorders>
              <w:top w:val="single" w:sz="6" w:space="0" w:color="auto"/>
              <w:left w:val="single" w:sz="6" w:space="0" w:color="auto"/>
              <w:bottom w:val="single" w:sz="6" w:space="0" w:color="auto"/>
              <w:right w:val="single" w:sz="6" w:space="0" w:color="auto"/>
            </w:tcBorders>
            <w:tcMar>
              <w:left w:w="105" w:type="dxa"/>
              <w:right w:w="105" w:type="dxa"/>
            </w:tcMar>
          </w:tcPr>
          <w:p w14:paraId="24356812" w14:textId="0B69441D" w:rsidR="00283884" w:rsidRPr="00283884" w:rsidRDefault="00283884" w:rsidP="008D6E9F">
            <w:pPr>
              <w:pStyle w:val="paragraph"/>
              <w:spacing w:before="0" w:beforeAutospacing="0" w:after="0" w:afterAutospacing="0"/>
              <w:ind w:left="-30" w:right="-30"/>
              <w:textAlignment w:val="baseline"/>
              <w:rPr>
                <w:rFonts w:asciiTheme="minorHAnsi" w:hAnsiTheme="minorHAnsi" w:cstheme="minorHAnsi"/>
                <w:sz w:val="22"/>
                <w:szCs w:val="22"/>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2FE639A1" w14:textId="1CB5257C" w:rsidR="00193836" w:rsidRPr="00283884"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21BCCE89" w14:textId="77777777"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62E46FDA" w14:textId="77777777" w:rsidR="00193836" w:rsidRPr="001262BC" w:rsidRDefault="00193836" w:rsidP="00907265">
            <w:pPr>
              <w:rPr>
                <w:rFonts w:ascii="Calibri" w:eastAsia="Calibri" w:hAnsi="Calibri" w:cs="Calibri"/>
                <w:color w:val="000000" w:themeColor="text1"/>
              </w:rPr>
            </w:pPr>
          </w:p>
        </w:tc>
      </w:tr>
      <w:tr w:rsidR="00193836" w14:paraId="37A484C1" w14:textId="729A122A" w:rsidTr="00215DAE">
        <w:trPr>
          <w:trHeight w:val="300"/>
        </w:trPr>
        <w:tc>
          <w:tcPr>
            <w:tcW w:w="956"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0F25BF12" w14:textId="77777777" w:rsidR="00193836" w:rsidRDefault="00193836" w:rsidP="00907265">
            <w:pPr>
              <w:ind w:left="-20" w:right="-20"/>
              <w:rPr>
                <w:rFonts w:ascii="Calibri" w:eastAsia="Calibri" w:hAnsi="Calibri" w:cs="Calibri"/>
                <w:color w:val="000000" w:themeColor="text1"/>
                <w:sz w:val="28"/>
                <w:szCs w:val="28"/>
              </w:rPr>
            </w:pPr>
            <w:r w:rsidRPr="4D4922AC">
              <w:rPr>
                <w:rFonts w:ascii="Calibri" w:eastAsia="Calibri" w:hAnsi="Calibri" w:cs="Calibri"/>
                <w:color w:val="000000" w:themeColor="text1"/>
                <w:sz w:val="28"/>
                <w:szCs w:val="28"/>
              </w:rPr>
              <w:t>Year 5</w:t>
            </w:r>
          </w:p>
        </w:tc>
        <w:tc>
          <w:tcPr>
            <w:tcW w:w="1580" w:type="dxa"/>
            <w:tcBorders>
              <w:top w:val="single" w:sz="6" w:space="0" w:color="auto"/>
              <w:left w:val="single" w:sz="6" w:space="0" w:color="auto"/>
              <w:bottom w:val="single" w:sz="6" w:space="0" w:color="auto"/>
              <w:right w:val="single" w:sz="6" w:space="0" w:color="auto"/>
            </w:tcBorders>
            <w:tcMar>
              <w:left w:w="105" w:type="dxa"/>
              <w:right w:w="105" w:type="dxa"/>
            </w:tcMar>
          </w:tcPr>
          <w:p w14:paraId="1BA3CBA3" w14:textId="77777777" w:rsidR="00193836" w:rsidRDefault="00215DAE" w:rsidP="001B7855">
            <w:pPr>
              <w:ind w:right="-20"/>
              <w:rPr>
                <w:rFonts w:eastAsia="Calibri" w:cstheme="minorHAnsi"/>
                <w:color w:val="000000" w:themeColor="text1"/>
              </w:rPr>
            </w:pPr>
            <w:r>
              <w:rPr>
                <w:rFonts w:eastAsia="Calibri" w:cstheme="minorHAnsi"/>
                <w:color w:val="000000" w:themeColor="text1"/>
              </w:rPr>
              <w:t>5H – Phoebe R</w:t>
            </w:r>
          </w:p>
          <w:p w14:paraId="3E87EBFB" w14:textId="77777777" w:rsidR="00215DAE" w:rsidRDefault="00215DAE" w:rsidP="001B7855">
            <w:pPr>
              <w:ind w:right="-20"/>
              <w:rPr>
                <w:rFonts w:eastAsia="Calibri" w:cstheme="minorHAnsi"/>
                <w:color w:val="000000" w:themeColor="text1"/>
              </w:rPr>
            </w:pPr>
            <w:r>
              <w:rPr>
                <w:rFonts w:eastAsia="Calibri" w:cstheme="minorHAnsi"/>
                <w:color w:val="000000" w:themeColor="text1"/>
              </w:rPr>
              <w:t>5S – Mohammad H</w:t>
            </w:r>
          </w:p>
          <w:p w14:paraId="7DA5E228" w14:textId="5AB69DAA" w:rsidR="00215DAE" w:rsidRPr="00283884" w:rsidRDefault="00215DAE" w:rsidP="001B7855">
            <w:pPr>
              <w:ind w:right="-20"/>
              <w:rPr>
                <w:rFonts w:eastAsia="Calibri" w:cstheme="minorHAnsi"/>
                <w:color w:val="000000" w:themeColor="text1"/>
              </w:rPr>
            </w:pPr>
            <w:r>
              <w:rPr>
                <w:rFonts w:eastAsia="Calibri" w:cstheme="minorHAnsi"/>
                <w:color w:val="000000" w:themeColor="text1"/>
              </w:rPr>
              <w:t>Setaish B</w:t>
            </w:r>
          </w:p>
        </w:tc>
        <w:tc>
          <w:tcPr>
            <w:tcW w:w="1139" w:type="dxa"/>
            <w:tcBorders>
              <w:top w:val="single" w:sz="6" w:space="0" w:color="auto"/>
              <w:left w:val="single" w:sz="6" w:space="0" w:color="auto"/>
              <w:bottom w:val="single" w:sz="6" w:space="0" w:color="auto"/>
              <w:right w:val="single" w:sz="6" w:space="0" w:color="auto"/>
            </w:tcBorders>
            <w:tcMar>
              <w:left w:w="105" w:type="dxa"/>
              <w:right w:w="105" w:type="dxa"/>
            </w:tcMar>
          </w:tcPr>
          <w:p w14:paraId="7C551EA6" w14:textId="70FAEF78" w:rsidR="00BF135C" w:rsidRPr="00283884" w:rsidRDefault="00BF135C" w:rsidP="00907265">
            <w:pPr>
              <w:ind w:left="-20" w:right="-20"/>
              <w:rPr>
                <w:rFonts w:eastAsia="Calibri" w:cstheme="minorHAnsi"/>
                <w:color w:val="000000" w:themeColor="text1"/>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6E8AA17E" w14:textId="2A8B1CAE" w:rsidR="00193836" w:rsidRPr="00283884" w:rsidRDefault="00193836" w:rsidP="00907265">
            <w:pPr>
              <w:ind w:left="-20" w:right="-20"/>
              <w:rPr>
                <w:rFonts w:eastAsia="Calibri" w:cstheme="minorHAnsi"/>
                <w:color w:val="000000" w:themeColor="text1"/>
              </w:rPr>
            </w:pPr>
          </w:p>
        </w:tc>
        <w:tc>
          <w:tcPr>
            <w:tcW w:w="1359" w:type="dxa"/>
            <w:tcBorders>
              <w:top w:val="single" w:sz="6" w:space="0" w:color="auto"/>
              <w:left w:val="single" w:sz="6" w:space="0" w:color="auto"/>
              <w:bottom w:val="single" w:sz="6" w:space="0" w:color="auto"/>
              <w:right w:val="single" w:sz="6" w:space="0" w:color="auto"/>
            </w:tcBorders>
            <w:tcMar>
              <w:left w:w="105" w:type="dxa"/>
              <w:right w:w="105" w:type="dxa"/>
            </w:tcMar>
          </w:tcPr>
          <w:p w14:paraId="57624A85" w14:textId="77777777" w:rsidR="00193836" w:rsidRPr="00283884" w:rsidRDefault="00193836" w:rsidP="00907265">
            <w:pPr>
              <w:ind w:left="-20" w:right="-20"/>
              <w:rPr>
                <w:rFonts w:eastAsia="Calibri" w:cstheme="minorHAnsi"/>
                <w:color w:val="000000" w:themeColor="text1"/>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70D1B1F2" w14:textId="7002CD04"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5047A7F4" w14:textId="77777777"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1BB7C3B4" w14:textId="77777777" w:rsidR="00193836" w:rsidRPr="001262BC" w:rsidRDefault="00193836" w:rsidP="00907265">
            <w:pPr>
              <w:rPr>
                <w:rFonts w:ascii="Calibri" w:eastAsia="Calibri" w:hAnsi="Calibri" w:cs="Calibri"/>
                <w:color w:val="000000" w:themeColor="text1"/>
              </w:rPr>
            </w:pPr>
          </w:p>
        </w:tc>
      </w:tr>
      <w:tr w:rsidR="00193836" w14:paraId="3EA8957F" w14:textId="46B12AC8" w:rsidTr="00215DAE">
        <w:trPr>
          <w:trHeight w:val="300"/>
        </w:trPr>
        <w:tc>
          <w:tcPr>
            <w:tcW w:w="956" w:type="dxa"/>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3D85B30F" w14:textId="77777777" w:rsidR="00193836" w:rsidRDefault="00193836" w:rsidP="00907265">
            <w:pPr>
              <w:ind w:left="-20" w:right="-20"/>
              <w:rPr>
                <w:rFonts w:ascii="Calibri" w:eastAsia="Calibri" w:hAnsi="Calibri" w:cs="Calibri"/>
                <w:color w:val="000000" w:themeColor="text1"/>
                <w:sz w:val="28"/>
                <w:szCs w:val="28"/>
              </w:rPr>
            </w:pPr>
            <w:r w:rsidRPr="4D4922AC">
              <w:rPr>
                <w:rFonts w:ascii="Calibri" w:eastAsia="Calibri" w:hAnsi="Calibri" w:cs="Calibri"/>
                <w:color w:val="000000" w:themeColor="text1"/>
                <w:sz w:val="28"/>
                <w:szCs w:val="28"/>
              </w:rPr>
              <w:t>Year 6</w:t>
            </w:r>
          </w:p>
        </w:tc>
        <w:tc>
          <w:tcPr>
            <w:tcW w:w="1580" w:type="dxa"/>
            <w:tcBorders>
              <w:top w:val="single" w:sz="6" w:space="0" w:color="auto"/>
              <w:left w:val="single" w:sz="6" w:space="0" w:color="auto"/>
              <w:bottom w:val="single" w:sz="6" w:space="0" w:color="auto"/>
              <w:right w:val="single" w:sz="6" w:space="0" w:color="auto"/>
            </w:tcBorders>
            <w:tcMar>
              <w:left w:w="105" w:type="dxa"/>
              <w:right w:w="105" w:type="dxa"/>
            </w:tcMar>
          </w:tcPr>
          <w:p w14:paraId="30EDBFE6" w14:textId="77777777" w:rsidR="00193836" w:rsidRDefault="00215DAE" w:rsidP="00907265">
            <w:pPr>
              <w:ind w:left="-20" w:right="-20"/>
              <w:rPr>
                <w:rFonts w:eastAsia="Calibri" w:cstheme="minorHAnsi"/>
                <w:color w:val="000000" w:themeColor="text1"/>
              </w:rPr>
            </w:pPr>
            <w:r>
              <w:rPr>
                <w:rFonts w:eastAsia="Calibri" w:cstheme="minorHAnsi"/>
                <w:color w:val="000000" w:themeColor="text1"/>
              </w:rPr>
              <w:t>6C – Emma S</w:t>
            </w:r>
          </w:p>
          <w:p w14:paraId="3DDAA383" w14:textId="4FF0F2D5" w:rsidR="00215DAE" w:rsidRPr="00283884" w:rsidRDefault="00215DAE" w:rsidP="00907265">
            <w:pPr>
              <w:ind w:left="-20" w:right="-20"/>
              <w:rPr>
                <w:rFonts w:eastAsia="Calibri" w:cstheme="minorHAnsi"/>
                <w:color w:val="000000" w:themeColor="text1"/>
              </w:rPr>
            </w:pPr>
            <w:r>
              <w:rPr>
                <w:rFonts w:eastAsia="Calibri" w:cstheme="minorHAnsi"/>
                <w:color w:val="000000" w:themeColor="text1"/>
              </w:rPr>
              <w:t>6F – Jacob W</w:t>
            </w:r>
          </w:p>
        </w:tc>
        <w:tc>
          <w:tcPr>
            <w:tcW w:w="1139" w:type="dxa"/>
            <w:tcBorders>
              <w:top w:val="single" w:sz="6" w:space="0" w:color="auto"/>
              <w:left w:val="single" w:sz="6" w:space="0" w:color="auto"/>
              <w:bottom w:val="single" w:sz="6" w:space="0" w:color="auto"/>
              <w:right w:val="single" w:sz="6" w:space="0" w:color="auto"/>
            </w:tcBorders>
            <w:tcMar>
              <w:left w:w="105" w:type="dxa"/>
              <w:right w:w="105" w:type="dxa"/>
            </w:tcMar>
          </w:tcPr>
          <w:p w14:paraId="07BFAAB7" w14:textId="4BD17D0C" w:rsidR="00193836" w:rsidRPr="00283884" w:rsidRDefault="00193836" w:rsidP="00907265">
            <w:pPr>
              <w:ind w:left="-20" w:right="-20"/>
              <w:rPr>
                <w:rFonts w:eastAsia="Calibri" w:cstheme="minorHAnsi"/>
                <w:color w:val="000000" w:themeColor="text1"/>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5F04E4F4" w14:textId="7B7E2D29" w:rsidR="00193836" w:rsidRPr="00283884" w:rsidRDefault="00193836" w:rsidP="00907265">
            <w:pPr>
              <w:spacing w:line="259" w:lineRule="auto"/>
              <w:ind w:left="-20" w:right="-20"/>
              <w:rPr>
                <w:rFonts w:eastAsia="Calibri" w:cstheme="minorHAnsi"/>
                <w:color w:val="000000" w:themeColor="text1"/>
              </w:rPr>
            </w:pPr>
          </w:p>
        </w:tc>
        <w:tc>
          <w:tcPr>
            <w:tcW w:w="1359" w:type="dxa"/>
            <w:tcBorders>
              <w:top w:val="single" w:sz="6" w:space="0" w:color="auto"/>
              <w:left w:val="single" w:sz="6" w:space="0" w:color="auto"/>
              <w:bottom w:val="single" w:sz="6" w:space="0" w:color="auto"/>
              <w:right w:val="single" w:sz="6" w:space="0" w:color="auto"/>
            </w:tcBorders>
            <w:tcMar>
              <w:left w:w="105" w:type="dxa"/>
              <w:right w:w="105" w:type="dxa"/>
            </w:tcMar>
          </w:tcPr>
          <w:p w14:paraId="59D04080" w14:textId="68B4462F" w:rsidR="00193836" w:rsidRPr="00283884" w:rsidRDefault="00193836" w:rsidP="00907265">
            <w:pPr>
              <w:spacing w:line="259" w:lineRule="auto"/>
              <w:ind w:left="-20" w:right="-20"/>
              <w:rPr>
                <w:rFonts w:eastAsia="Calibri" w:cstheme="minorHAnsi"/>
                <w:color w:val="000000" w:themeColor="text1"/>
              </w:rPr>
            </w:pPr>
          </w:p>
        </w:tc>
        <w:tc>
          <w:tcPr>
            <w:tcW w:w="1360" w:type="dxa"/>
            <w:tcBorders>
              <w:top w:val="single" w:sz="6" w:space="0" w:color="auto"/>
              <w:left w:val="single" w:sz="6" w:space="0" w:color="auto"/>
              <w:bottom w:val="single" w:sz="6" w:space="0" w:color="auto"/>
              <w:right w:val="single" w:sz="6" w:space="0" w:color="auto"/>
            </w:tcBorders>
            <w:tcMar>
              <w:left w:w="105" w:type="dxa"/>
              <w:right w:w="105" w:type="dxa"/>
            </w:tcMar>
          </w:tcPr>
          <w:p w14:paraId="254762DE" w14:textId="2FB647D6" w:rsidR="00193836" w:rsidRPr="001262BC" w:rsidRDefault="00193836" w:rsidP="00907265">
            <w:pPr>
              <w:spacing w:line="259" w:lineRule="auto"/>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6E5D9269" w14:textId="77777777" w:rsidR="00193836" w:rsidRPr="001262BC" w:rsidRDefault="00193836" w:rsidP="00907265">
            <w:pPr>
              <w:rPr>
                <w:rFonts w:ascii="Calibri" w:eastAsia="Calibri" w:hAnsi="Calibri" w:cs="Calibri"/>
                <w:color w:val="000000" w:themeColor="text1"/>
              </w:rPr>
            </w:pPr>
          </w:p>
        </w:tc>
        <w:tc>
          <w:tcPr>
            <w:tcW w:w="1360" w:type="dxa"/>
            <w:tcBorders>
              <w:top w:val="single" w:sz="6" w:space="0" w:color="auto"/>
              <w:left w:val="single" w:sz="6" w:space="0" w:color="auto"/>
              <w:bottom w:val="single" w:sz="6" w:space="0" w:color="auto"/>
              <w:right w:val="single" w:sz="6" w:space="0" w:color="auto"/>
            </w:tcBorders>
          </w:tcPr>
          <w:p w14:paraId="15C30BBB" w14:textId="77777777" w:rsidR="00193836" w:rsidRPr="001262BC" w:rsidRDefault="00193836" w:rsidP="00907265">
            <w:pPr>
              <w:rPr>
                <w:rFonts w:ascii="Calibri" w:eastAsia="Calibri" w:hAnsi="Calibri" w:cs="Calibri"/>
                <w:color w:val="000000" w:themeColor="text1"/>
              </w:rPr>
            </w:pPr>
          </w:p>
        </w:tc>
      </w:tr>
    </w:tbl>
    <w:p w14:paraId="16EC45A6" w14:textId="77777777" w:rsidR="00DA427C" w:rsidRDefault="00DA427C" w:rsidP="00F12E68">
      <w:pPr>
        <w:rPr>
          <w:b/>
          <w:sz w:val="28"/>
          <w:szCs w:val="28"/>
        </w:rPr>
      </w:pPr>
    </w:p>
    <w:p w14:paraId="5B55AA02" w14:textId="6FABD38D" w:rsidR="001262BC" w:rsidRDefault="001262BC" w:rsidP="00E842A9">
      <w:pPr>
        <w:spacing w:after="0"/>
        <w:rPr>
          <w:b/>
          <w:sz w:val="28"/>
          <w:szCs w:val="28"/>
        </w:rPr>
      </w:pPr>
      <w:r w:rsidRPr="001262BC">
        <w:rPr>
          <w:b/>
          <w:sz w:val="28"/>
          <w:szCs w:val="28"/>
        </w:rPr>
        <w:t>Summer Term 2</w:t>
      </w:r>
    </w:p>
    <w:p w14:paraId="6DC35386" w14:textId="36E7C4E5" w:rsidR="00D943F1" w:rsidRDefault="00D943F1" w:rsidP="00E842A9">
      <w:pPr>
        <w:spacing w:after="0"/>
        <w:rPr>
          <w:b/>
          <w:sz w:val="28"/>
          <w:szCs w:val="28"/>
        </w:rPr>
      </w:pPr>
    </w:p>
    <w:tbl>
      <w:tblPr>
        <w:tblStyle w:val="TableGrid"/>
        <w:tblW w:w="18790" w:type="dxa"/>
        <w:tblLook w:val="04A0" w:firstRow="1" w:lastRow="0" w:firstColumn="1" w:lastColumn="0" w:noHBand="0" w:noVBand="1"/>
      </w:tblPr>
      <w:tblGrid>
        <w:gridCol w:w="2122"/>
        <w:gridCol w:w="8334"/>
        <w:gridCol w:w="8334"/>
      </w:tblGrid>
      <w:tr w:rsidR="00D943F1" w14:paraId="744AA438" w14:textId="77777777" w:rsidTr="00E026D8">
        <w:trPr>
          <w:gridAfter w:val="1"/>
          <w:wAfter w:w="8334" w:type="dxa"/>
        </w:trPr>
        <w:tc>
          <w:tcPr>
            <w:tcW w:w="2122" w:type="dxa"/>
            <w:shd w:val="clear" w:color="auto" w:fill="B4C6E7" w:themeFill="accent1" w:themeFillTint="66"/>
          </w:tcPr>
          <w:p w14:paraId="5C7DEE40" w14:textId="1E744593" w:rsidR="00D943F1" w:rsidRDefault="00D943F1" w:rsidP="00E842A9">
            <w:pPr>
              <w:rPr>
                <w:b/>
                <w:sz w:val="28"/>
                <w:szCs w:val="28"/>
              </w:rPr>
            </w:pPr>
            <w:r>
              <w:rPr>
                <w:b/>
                <w:sz w:val="28"/>
                <w:szCs w:val="28"/>
              </w:rPr>
              <w:t>Date</w:t>
            </w:r>
          </w:p>
        </w:tc>
        <w:tc>
          <w:tcPr>
            <w:tcW w:w="8334" w:type="dxa"/>
            <w:shd w:val="clear" w:color="auto" w:fill="B4C6E7" w:themeFill="accent1" w:themeFillTint="66"/>
          </w:tcPr>
          <w:p w14:paraId="6629FFE3" w14:textId="11D254C0" w:rsidR="00D943F1" w:rsidRDefault="00E026D8" w:rsidP="00E842A9">
            <w:pPr>
              <w:rPr>
                <w:b/>
                <w:sz w:val="28"/>
                <w:szCs w:val="28"/>
              </w:rPr>
            </w:pPr>
            <w:r>
              <w:rPr>
                <w:b/>
                <w:sz w:val="28"/>
                <w:szCs w:val="28"/>
              </w:rPr>
              <w:t>Event</w:t>
            </w:r>
          </w:p>
        </w:tc>
      </w:tr>
      <w:tr w:rsidR="00D943F1" w14:paraId="0CDAB0B1" w14:textId="77777777" w:rsidTr="0052610C">
        <w:trPr>
          <w:gridAfter w:val="1"/>
          <w:wAfter w:w="8334" w:type="dxa"/>
        </w:trPr>
        <w:tc>
          <w:tcPr>
            <w:tcW w:w="2122" w:type="dxa"/>
          </w:tcPr>
          <w:p w14:paraId="6E8AE2BD" w14:textId="3E95B4CB" w:rsidR="00D943F1" w:rsidRDefault="0052610C" w:rsidP="00E842A9">
            <w:pPr>
              <w:rPr>
                <w:b/>
                <w:sz w:val="28"/>
                <w:szCs w:val="28"/>
              </w:rPr>
            </w:pPr>
            <w:r>
              <w:rPr>
                <w:b/>
                <w:sz w:val="28"/>
                <w:szCs w:val="28"/>
              </w:rPr>
              <w:t>7</w:t>
            </w:r>
            <w:r w:rsidRPr="0052610C">
              <w:rPr>
                <w:b/>
                <w:sz w:val="28"/>
                <w:szCs w:val="28"/>
                <w:vertAlign w:val="superscript"/>
              </w:rPr>
              <w:t>th</w:t>
            </w:r>
            <w:r>
              <w:rPr>
                <w:b/>
                <w:sz w:val="28"/>
                <w:szCs w:val="28"/>
              </w:rPr>
              <w:t xml:space="preserve"> June</w:t>
            </w:r>
          </w:p>
        </w:tc>
        <w:tc>
          <w:tcPr>
            <w:tcW w:w="8334" w:type="dxa"/>
          </w:tcPr>
          <w:p w14:paraId="61296A2A" w14:textId="4D0A0D43" w:rsidR="00D943F1" w:rsidRPr="0052610C" w:rsidRDefault="0052610C" w:rsidP="00E842A9">
            <w:pPr>
              <w:rPr>
                <w:sz w:val="28"/>
                <w:szCs w:val="28"/>
              </w:rPr>
            </w:pPr>
            <w:r w:rsidRPr="00501598">
              <w:rPr>
                <w:color w:val="4472C4" w:themeColor="accent1"/>
                <w:sz w:val="28"/>
                <w:szCs w:val="28"/>
              </w:rPr>
              <w:t>All Things Wild</w:t>
            </w:r>
            <w:r w:rsidR="00E026D8" w:rsidRPr="00501598">
              <w:rPr>
                <w:color w:val="4472C4" w:themeColor="accent1"/>
                <w:sz w:val="28"/>
                <w:szCs w:val="28"/>
              </w:rPr>
              <w:t>:</w:t>
            </w:r>
            <w:r w:rsidRPr="00501598">
              <w:rPr>
                <w:color w:val="4472C4" w:themeColor="accent1"/>
                <w:sz w:val="28"/>
                <w:szCs w:val="28"/>
              </w:rPr>
              <w:t xml:space="preserve"> EYFS</w:t>
            </w:r>
          </w:p>
        </w:tc>
      </w:tr>
      <w:tr w:rsidR="0052610C" w14:paraId="51D2499D" w14:textId="77777777" w:rsidTr="0052610C">
        <w:trPr>
          <w:gridAfter w:val="1"/>
          <w:wAfter w:w="8334" w:type="dxa"/>
        </w:trPr>
        <w:tc>
          <w:tcPr>
            <w:tcW w:w="2122" w:type="dxa"/>
          </w:tcPr>
          <w:p w14:paraId="700262CF" w14:textId="03388F43" w:rsidR="0052610C" w:rsidRDefault="0052610C" w:rsidP="00E842A9">
            <w:pPr>
              <w:rPr>
                <w:b/>
                <w:sz w:val="28"/>
                <w:szCs w:val="28"/>
              </w:rPr>
            </w:pPr>
            <w:r>
              <w:rPr>
                <w:b/>
                <w:sz w:val="28"/>
                <w:szCs w:val="28"/>
              </w:rPr>
              <w:t>11</w:t>
            </w:r>
            <w:r w:rsidRPr="0052610C">
              <w:rPr>
                <w:b/>
                <w:sz w:val="28"/>
                <w:szCs w:val="28"/>
                <w:vertAlign w:val="superscript"/>
              </w:rPr>
              <w:t>th</w:t>
            </w:r>
            <w:r>
              <w:rPr>
                <w:b/>
                <w:sz w:val="28"/>
                <w:szCs w:val="28"/>
              </w:rPr>
              <w:t xml:space="preserve"> June</w:t>
            </w:r>
          </w:p>
        </w:tc>
        <w:tc>
          <w:tcPr>
            <w:tcW w:w="8334" w:type="dxa"/>
          </w:tcPr>
          <w:p w14:paraId="72E846EC" w14:textId="77777777" w:rsidR="0052610C" w:rsidRPr="00501598" w:rsidRDefault="0052610C" w:rsidP="00E842A9">
            <w:pPr>
              <w:rPr>
                <w:color w:val="00B050"/>
                <w:sz w:val="28"/>
                <w:szCs w:val="28"/>
              </w:rPr>
            </w:pPr>
            <w:r w:rsidRPr="00501598">
              <w:rPr>
                <w:color w:val="00B050"/>
                <w:sz w:val="28"/>
                <w:szCs w:val="28"/>
              </w:rPr>
              <w:t>Cotswold Wildlife Park: Year 4</w:t>
            </w:r>
          </w:p>
          <w:p w14:paraId="269589C0" w14:textId="03C72E01" w:rsidR="00E026D8" w:rsidRPr="0052610C" w:rsidRDefault="00E026D8" w:rsidP="00E842A9">
            <w:pPr>
              <w:rPr>
                <w:sz w:val="28"/>
                <w:szCs w:val="28"/>
              </w:rPr>
            </w:pPr>
            <w:r w:rsidRPr="00501598">
              <w:rPr>
                <w:color w:val="00B050"/>
                <w:sz w:val="28"/>
                <w:szCs w:val="28"/>
              </w:rPr>
              <w:t xml:space="preserve">Maidenhill visit for </w:t>
            </w:r>
            <w:r w:rsidR="00C57F20" w:rsidRPr="00501598">
              <w:rPr>
                <w:color w:val="00B050"/>
                <w:sz w:val="28"/>
                <w:szCs w:val="28"/>
              </w:rPr>
              <w:t>transition</w:t>
            </w:r>
            <w:r w:rsidRPr="00501598">
              <w:rPr>
                <w:color w:val="00B050"/>
                <w:sz w:val="28"/>
                <w:szCs w:val="28"/>
              </w:rPr>
              <w:t xml:space="preserve"> Year </w:t>
            </w:r>
            <w:r>
              <w:rPr>
                <w:sz w:val="28"/>
                <w:szCs w:val="28"/>
              </w:rPr>
              <w:t>6</w:t>
            </w:r>
          </w:p>
        </w:tc>
      </w:tr>
      <w:tr w:rsidR="00D943F1" w14:paraId="74C1210A" w14:textId="77777777" w:rsidTr="0052610C">
        <w:trPr>
          <w:gridAfter w:val="1"/>
          <w:wAfter w:w="8334" w:type="dxa"/>
        </w:trPr>
        <w:tc>
          <w:tcPr>
            <w:tcW w:w="2122" w:type="dxa"/>
          </w:tcPr>
          <w:p w14:paraId="3CB92B33" w14:textId="3B5ABDFF" w:rsidR="00D943F1" w:rsidRDefault="0052610C" w:rsidP="00E842A9">
            <w:pPr>
              <w:rPr>
                <w:b/>
                <w:sz w:val="28"/>
                <w:szCs w:val="28"/>
              </w:rPr>
            </w:pPr>
            <w:r>
              <w:rPr>
                <w:b/>
                <w:sz w:val="28"/>
                <w:szCs w:val="28"/>
              </w:rPr>
              <w:t>13</w:t>
            </w:r>
            <w:r w:rsidRPr="0052610C">
              <w:rPr>
                <w:b/>
                <w:sz w:val="28"/>
                <w:szCs w:val="28"/>
                <w:vertAlign w:val="superscript"/>
              </w:rPr>
              <w:t>th</w:t>
            </w:r>
            <w:r>
              <w:rPr>
                <w:b/>
                <w:sz w:val="28"/>
                <w:szCs w:val="28"/>
              </w:rPr>
              <w:t xml:space="preserve"> June</w:t>
            </w:r>
          </w:p>
        </w:tc>
        <w:tc>
          <w:tcPr>
            <w:tcW w:w="8334" w:type="dxa"/>
          </w:tcPr>
          <w:p w14:paraId="19E5A400" w14:textId="77777777" w:rsidR="0052610C" w:rsidRPr="00501598" w:rsidRDefault="0052610C" w:rsidP="00E842A9">
            <w:pPr>
              <w:rPr>
                <w:color w:val="4472C4" w:themeColor="accent1"/>
                <w:sz w:val="28"/>
                <w:szCs w:val="28"/>
              </w:rPr>
            </w:pPr>
            <w:r w:rsidRPr="00501598">
              <w:rPr>
                <w:color w:val="4472C4" w:themeColor="accent1"/>
                <w:sz w:val="28"/>
                <w:szCs w:val="28"/>
              </w:rPr>
              <w:t xml:space="preserve">Sports Day   </w:t>
            </w:r>
          </w:p>
          <w:p w14:paraId="0F78C4EC" w14:textId="77777777" w:rsidR="0052610C" w:rsidRPr="00501598" w:rsidRDefault="0052610C" w:rsidP="00E842A9">
            <w:pPr>
              <w:rPr>
                <w:color w:val="4472C4" w:themeColor="accent1"/>
                <w:sz w:val="28"/>
                <w:szCs w:val="28"/>
              </w:rPr>
            </w:pPr>
            <w:r w:rsidRPr="00501598">
              <w:rPr>
                <w:color w:val="4472C4" w:themeColor="accent1"/>
                <w:sz w:val="28"/>
                <w:szCs w:val="28"/>
              </w:rPr>
              <w:t xml:space="preserve">am (KS 1 Parents) </w:t>
            </w:r>
          </w:p>
          <w:p w14:paraId="26BB2682" w14:textId="19D15A10" w:rsidR="00D943F1" w:rsidRDefault="0052610C" w:rsidP="00E842A9">
            <w:pPr>
              <w:rPr>
                <w:b/>
                <w:sz w:val="28"/>
                <w:szCs w:val="28"/>
              </w:rPr>
            </w:pPr>
            <w:r w:rsidRPr="00501598">
              <w:rPr>
                <w:color w:val="4472C4" w:themeColor="accent1"/>
                <w:sz w:val="28"/>
                <w:szCs w:val="28"/>
              </w:rPr>
              <w:t>pm (Key Stage 2 Parents)</w:t>
            </w:r>
          </w:p>
        </w:tc>
      </w:tr>
      <w:tr w:rsidR="00D943F1" w14:paraId="5B519D54" w14:textId="77777777" w:rsidTr="0052610C">
        <w:trPr>
          <w:gridAfter w:val="1"/>
          <w:wAfter w:w="8334" w:type="dxa"/>
        </w:trPr>
        <w:tc>
          <w:tcPr>
            <w:tcW w:w="2122" w:type="dxa"/>
          </w:tcPr>
          <w:p w14:paraId="301D7857" w14:textId="6ED261E4" w:rsidR="00D943F1" w:rsidRDefault="0052610C" w:rsidP="00E842A9">
            <w:pPr>
              <w:rPr>
                <w:b/>
                <w:sz w:val="28"/>
                <w:szCs w:val="28"/>
              </w:rPr>
            </w:pPr>
            <w:r>
              <w:rPr>
                <w:b/>
                <w:sz w:val="28"/>
                <w:szCs w:val="28"/>
              </w:rPr>
              <w:t>17</w:t>
            </w:r>
            <w:r w:rsidRPr="0052610C">
              <w:rPr>
                <w:b/>
                <w:sz w:val="28"/>
                <w:szCs w:val="28"/>
                <w:vertAlign w:val="superscript"/>
              </w:rPr>
              <w:t>th</w:t>
            </w:r>
            <w:r>
              <w:rPr>
                <w:b/>
                <w:sz w:val="28"/>
                <w:szCs w:val="28"/>
              </w:rPr>
              <w:t xml:space="preserve"> June</w:t>
            </w:r>
          </w:p>
        </w:tc>
        <w:tc>
          <w:tcPr>
            <w:tcW w:w="8334" w:type="dxa"/>
          </w:tcPr>
          <w:p w14:paraId="759E773F" w14:textId="4BCF1F93" w:rsidR="00D943F1" w:rsidRPr="0052610C" w:rsidRDefault="0052610C" w:rsidP="00E842A9">
            <w:pPr>
              <w:rPr>
                <w:sz w:val="28"/>
                <w:szCs w:val="28"/>
              </w:rPr>
            </w:pPr>
            <w:r w:rsidRPr="00501598">
              <w:rPr>
                <w:color w:val="00B050"/>
                <w:sz w:val="28"/>
                <w:szCs w:val="28"/>
              </w:rPr>
              <w:t>Bikeability</w:t>
            </w:r>
          </w:p>
        </w:tc>
      </w:tr>
      <w:tr w:rsidR="00D943F1" w14:paraId="2AFFABE3" w14:textId="77777777" w:rsidTr="0052610C">
        <w:trPr>
          <w:gridAfter w:val="1"/>
          <w:wAfter w:w="8334" w:type="dxa"/>
        </w:trPr>
        <w:tc>
          <w:tcPr>
            <w:tcW w:w="2122" w:type="dxa"/>
          </w:tcPr>
          <w:p w14:paraId="650D79A7" w14:textId="22EF3425" w:rsidR="00D943F1" w:rsidRDefault="0052610C" w:rsidP="00E842A9">
            <w:pPr>
              <w:rPr>
                <w:b/>
                <w:sz w:val="28"/>
                <w:szCs w:val="28"/>
              </w:rPr>
            </w:pPr>
            <w:r>
              <w:rPr>
                <w:b/>
                <w:sz w:val="28"/>
                <w:szCs w:val="28"/>
              </w:rPr>
              <w:t>17</w:t>
            </w:r>
            <w:r w:rsidRPr="001262BC">
              <w:rPr>
                <w:b/>
                <w:sz w:val="28"/>
                <w:szCs w:val="28"/>
                <w:vertAlign w:val="superscript"/>
              </w:rPr>
              <w:t>th</w:t>
            </w:r>
            <w:r>
              <w:rPr>
                <w:b/>
                <w:sz w:val="28"/>
                <w:szCs w:val="28"/>
              </w:rPr>
              <w:t xml:space="preserve"> June</w:t>
            </w:r>
            <w:r>
              <w:rPr>
                <w:b/>
                <w:sz w:val="28"/>
                <w:szCs w:val="28"/>
              </w:rPr>
              <w:tab/>
            </w:r>
            <w:r>
              <w:rPr>
                <w:b/>
                <w:sz w:val="28"/>
                <w:szCs w:val="28"/>
              </w:rPr>
              <w:tab/>
            </w:r>
          </w:p>
        </w:tc>
        <w:tc>
          <w:tcPr>
            <w:tcW w:w="8334" w:type="dxa"/>
          </w:tcPr>
          <w:p w14:paraId="3BFB8F85" w14:textId="77777777" w:rsidR="00D943F1" w:rsidRDefault="0052610C" w:rsidP="00E842A9">
            <w:pPr>
              <w:rPr>
                <w:color w:val="0070C0"/>
                <w:sz w:val="28"/>
                <w:szCs w:val="28"/>
              </w:rPr>
            </w:pPr>
            <w:r w:rsidRPr="001262BC">
              <w:rPr>
                <w:color w:val="0070C0"/>
                <w:sz w:val="28"/>
                <w:szCs w:val="28"/>
              </w:rPr>
              <w:t>Swimming: Year 3</w:t>
            </w:r>
          </w:p>
          <w:p w14:paraId="5100E936" w14:textId="21680C70" w:rsidR="0052610C" w:rsidRPr="0052610C" w:rsidRDefault="0052610C" w:rsidP="00E842A9">
            <w:pPr>
              <w:rPr>
                <w:sz w:val="28"/>
                <w:szCs w:val="28"/>
              </w:rPr>
            </w:pPr>
            <w:r w:rsidRPr="00501598">
              <w:rPr>
                <w:color w:val="4472C4" w:themeColor="accent1"/>
                <w:sz w:val="28"/>
                <w:szCs w:val="28"/>
              </w:rPr>
              <w:t>All Week (am)</w:t>
            </w:r>
            <w:r w:rsidR="00501598">
              <w:rPr>
                <w:color w:val="4472C4" w:themeColor="accent1"/>
                <w:sz w:val="28"/>
                <w:szCs w:val="28"/>
              </w:rPr>
              <w:t xml:space="preserve"> Mon - Thurs</w:t>
            </w:r>
          </w:p>
        </w:tc>
      </w:tr>
      <w:tr w:rsidR="00D943F1" w14:paraId="08672DE1" w14:textId="77777777" w:rsidTr="0052610C">
        <w:trPr>
          <w:gridAfter w:val="1"/>
          <w:wAfter w:w="8334" w:type="dxa"/>
        </w:trPr>
        <w:tc>
          <w:tcPr>
            <w:tcW w:w="2122" w:type="dxa"/>
          </w:tcPr>
          <w:p w14:paraId="2D71F331" w14:textId="7420F87F" w:rsidR="00D943F1" w:rsidRDefault="0052610C" w:rsidP="00E842A9">
            <w:pPr>
              <w:rPr>
                <w:b/>
                <w:sz w:val="28"/>
                <w:szCs w:val="28"/>
              </w:rPr>
            </w:pPr>
            <w:r>
              <w:rPr>
                <w:b/>
                <w:sz w:val="28"/>
                <w:szCs w:val="28"/>
              </w:rPr>
              <w:t>20</w:t>
            </w:r>
            <w:r w:rsidRPr="001262BC">
              <w:rPr>
                <w:b/>
                <w:sz w:val="28"/>
                <w:szCs w:val="28"/>
                <w:vertAlign w:val="superscript"/>
              </w:rPr>
              <w:t>th</w:t>
            </w:r>
            <w:r>
              <w:rPr>
                <w:b/>
                <w:sz w:val="28"/>
                <w:szCs w:val="28"/>
              </w:rPr>
              <w:t xml:space="preserve"> June</w:t>
            </w:r>
          </w:p>
        </w:tc>
        <w:tc>
          <w:tcPr>
            <w:tcW w:w="8334" w:type="dxa"/>
          </w:tcPr>
          <w:p w14:paraId="09D4D299" w14:textId="77777777" w:rsidR="00D943F1" w:rsidRDefault="0052610C" w:rsidP="00E842A9">
            <w:pPr>
              <w:rPr>
                <w:color w:val="00B050"/>
                <w:sz w:val="28"/>
                <w:szCs w:val="28"/>
              </w:rPr>
            </w:pPr>
            <w:r w:rsidRPr="001262BC">
              <w:rPr>
                <w:color w:val="00B050"/>
                <w:sz w:val="28"/>
                <w:szCs w:val="28"/>
              </w:rPr>
              <w:t>EYFS: Story Session and Coffee Evening</w:t>
            </w:r>
          </w:p>
          <w:p w14:paraId="078B5C78" w14:textId="181E2BEA" w:rsidR="00E026D8" w:rsidRPr="00E026D8" w:rsidRDefault="00E026D8" w:rsidP="00E842A9">
            <w:pPr>
              <w:rPr>
                <w:sz w:val="28"/>
                <w:szCs w:val="28"/>
              </w:rPr>
            </w:pPr>
            <w:r w:rsidRPr="00501598">
              <w:rPr>
                <w:color w:val="00B050"/>
                <w:sz w:val="28"/>
                <w:szCs w:val="28"/>
              </w:rPr>
              <w:t>School beat Officer visit: Year 6</w:t>
            </w:r>
          </w:p>
        </w:tc>
      </w:tr>
      <w:tr w:rsidR="00D943F1" w14:paraId="70FF75D8" w14:textId="77777777" w:rsidTr="0052610C">
        <w:trPr>
          <w:gridAfter w:val="1"/>
          <w:wAfter w:w="8334" w:type="dxa"/>
        </w:trPr>
        <w:tc>
          <w:tcPr>
            <w:tcW w:w="2122" w:type="dxa"/>
          </w:tcPr>
          <w:p w14:paraId="7957D2BF" w14:textId="2DE65991" w:rsidR="00D943F1" w:rsidRDefault="0052610C" w:rsidP="00E842A9">
            <w:pPr>
              <w:rPr>
                <w:b/>
                <w:sz w:val="28"/>
                <w:szCs w:val="28"/>
              </w:rPr>
            </w:pPr>
            <w:r>
              <w:rPr>
                <w:b/>
                <w:sz w:val="28"/>
                <w:szCs w:val="28"/>
              </w:rPr>
              <w:t>21</w:t>
            </w:r>
            <w:r w:rsidRPr="001262BC">
              <w:rPr>
                <w:b/>
                <w:sz w:val="28"/>
                <w:szCs w:val="28"/>
                <w:vertAlign w:val="superscript"/>
              </w:rPr>
              <w:t>st</w:t>
            </w:r>
            <w:r>
              <w:rPr>
                <w:b/>
                <w:sz w:val="28"/>
                <w:szCs w:val="28"/>
              </w:rPr>
              <w:t xml:space="preserve"> June</w:t>
            </w:r>
          </w:p>
        </w:tc>
        <w:tc>
          <w:tcPr>
            <w:tcW w:w="8334" w:type="dxa"/>
          </w:tcPr>
          <w:p w14:paraId="393CEA90" w14:textId="4F9B3E35" w:rsidR="00D943F1" w:rsidRDefault="0052610C" w:rsidP="00E842A9">
            <w:pPr>
              <w:rPr>
                <w:b/>
                <w:sz w:val="28"/>
                <w:szCs w:val="28"/>
              </w:rPr>
            </w:pPr>
            <w:r w:rsidRPr="001262BC">
              <w:rPr>
                <w:color w:val="0070C0"/>
                <w:sz w:val="28"/>
                <w:szCs w:val="28"/>
              </w:rPr>
              <w:t>Summer Fayre</w:t>
            </w:r>
            <w:r w:rsidR="00171E96">
              <w:rPr>
                <w:color w:val="0070C0"/>
                <w:sz w:val="28"/>
                <w:szCs w:val="28"/>
              </w:rPr>
              <w:t xml:space="preserve"> from 3.30 pm</w:t>
            </w:r>
          </w:p>
        </w:tc>
      </w:tr>
      <w:tr w:rsidR="00F07F90" w14:paraId="478EC15A" w14:textId="77777777" w:rsidTr="0052610C">
        <w:trPr>
          <w:gridAfter w:val="1"/>
          <w:wAfter w:w="8334" w:type="dxa"/>
        </w:trPr>
        <w:tc>
          <w:tcPr>
            <w:tcW w:w="2122" w:type="dxa"/>
          </w:tcPr>
          <w:p w14:paraId="348D859B" w14:textId="7D2A0BA8" w:rsidR="00F07F90" w:rsidRDefault="00F07F90" w:rsidP="00E842A9">
            <w:pPr>
              <w:rPr>
                <w:b/>
                <w:sz w:val="28"/>
                <w:szCs w:val="28"/>
              </w:rPr>
            </w:pPr>
            <w:r>
              <w:rPr>
                <w:b/>
                <w:sz w:val="28"/>
                <w:szCs w:val="28"/>
              </w:rPr>
              <w:t>24</w:t>
            </w:r>
            <w:r w:rsidRPr="00F07F90">
              <w:rPr>
                <w:b/>
                <w:sz w:val="28"/>
                <w:szCs w:val="28"/>
                <w:vertAlign w:val="superscript"/>
              </w:rPr>
              <w:t>th</w:t>
            </w:r>
            <w:r>
              <w:rPr>
                <w:b/>
                <w:sz w:val="28"/>
                <w:szCs w:val="28"/>
              </w:rPr>
              <w:t xml:space="preserve"> June</w:t>
            </w:r>
          </w:p>
        </w:tc>
        <w:tc>
          <w:tcPr>
            <w:tcW w:w="8334" w:type="dxa"/>
          </w:tcPr>
          <w:p w14:paraId="57902B79" w14:textId="77777777" w:rsidR="00F07F90" w:rsidRPr="00501598" w:rsidRDefault="00F07F90" w:rsidP="00E842A9">
            <w:pPr>
              <w:rPr>
                <w:color w:val="00B050"/>
                <w:sz w:val="28"/>
                <w:szCs w:val="28"/>
              </w:rPr>
            </w:pPr>
            <w:r w:rsidRPr="00501598">
              <w:rPr>
                <w:color w:val="00B050"/>
                <w:sz w:val="28"/>
                <w:szCs w:val="28"/>
              </w:rPr>
              <w:t>Swimming: Year 3</w:t>
            </w:r>
          </w:p>
          <w:p w14:paraId="344B4B26" w14:textId="1DB45F99" w:rsidR="00501598" w:rsidRPr="001262BC" w:rsidRDefault="00501598" w:rsidP="00E842A9">
            <w:pPr>
              <w:rPr>
                <w:color w:val="0070C0"/>
                <w:sz w:val="28"/>
                <w:szCs w:val="28"/>
              </w:rPr>
            </w:pPr>
            <w:r w:rsidRPr="00501598">
              <w:rPr>
                <w:color w:val="00B050"/>
                <w:sz w:val="28"/>
                <w:szCs w:val="28"/>
              </w:rPr>
              <w:t>All Week (am) Mon - Thurs</w:t>
            </w:r>
          </w:p>
        </w:tc>
      </w:tr>
      <w:tr w:rsidR="00D943F1" w14:paraId="599B7383" w14:textId="77777777" w:rsidTr="0052610C">
        <w:trPr>
          <w:gridAfter w:val="1"/>
          <w:wAfter w:w="8334" w:type="dxa"/>
        </w:trPr>
        <w:tc>
          <w:tcPr>
            <w:tcW w:w="2122" w:type="dxa"/>
          </w:tcPr>
          <w:p w14:paraId="1358D004" w14:textId="29ACD920" w:rsidR="00D943F1" w:rsidRDefault="0052610C" w:rsidP="00E842A9">
            <w:pPr>
              <w:rPr>
                <w:b/>
                <w:sz w:val="28"/>
                <w:szCs w:val="28"/>
              </w:rPr>
            </w:pPr>
            <w:r>
              <w:rPr>
                <w:b/>
                <w:sz w:val="28"/>
                <w:szCs w:val="28"/>
              </w:rPr>
              <w:t>2</w:t>
            </w:r>
            <w:r w:rsidRPr="001262BC">
              <w:rPr>
                <w:b/>
                <w:sz w:val="28"/>
                <w:szCs w:val="28"/>
                <w:vertAlign w:val="superscript"/>
              </w:rPr>
              <w:t>nd</w:t>
            </w:r>
            <w:r>
              <w:rPr>
                <w:b/>
                <w:sz w:val="28"/>
                <w:szCs w:val="28"/>
              </w:rPr>
              <w:t xml:space="preserve"> July</w:t>
            </w:r>
          </w:p>
        </w:tc>
        <w:tc>
          <w:tcPr>
            <w:tcW w:w="8334" w:type="dxa"/>
          </w:tcPr>
          <w:p w14:paraId="5130D656" w14:textId="71562D3C" w:rsidR="00D943F1" w:rsidRDefault="0052610C" w:rsidP="00E842A9">
            <w:pPr>
              <w:rPr>
                <w:b/>
                <w:sz w:val="28"/>
                <w:szCs w:val="28"/>
              </w:rPr>
            </w:pPr>
            <w:r w:rsidRPr="00501598">
              <w:rPr>
                <w:color w:val="4472C4" w:themeColor="accent1"/>
                <w:sz w:val="28"/>
                <w:szCs w:val="28"/>
              </w:rPr>
              <w:t>Robinswood Hill Trip: Year 3</w:t>
            </w:r>
          </w:p>
        </w:tc>
      </w:tr>
      <w:tr w:rsidR="0052610C" w14:paraId="69E073D4" w14:textId="77777777" w:rsidTr="0052610C">
        <w:trPr>
          <w:gridAfter w:val="1"/>
          <w:wAfter w:w="8334" w:type="dxa"/>
        </w:trPr>
        <w:tc>
          <w:tcPr>
            <w:tcW w:w="2122" w:type="dxa"/>
          </w:tcPr>
          <w:p w14:paraId="29251AC8" w14:textId="342549C5" w:rsidR="0052610C" w:rsidRDefault="0052610C" w:rsidP="00E842A9">
            <w:pPr>
              <w:rPr>
                <w:b/>
                <w:sz w:val="28"/>
                <w:szCs w:val="28"/>
              </w:rPr>
            </w:pPr>
            <w:r>
              <w:rPr>
                <w:b/>
                <w:sz w:val="28"/>
                <w:szCs w:val="28"/>
              </w:rPr>
              <w:t>4</w:t>
            </w:r>
            <w:r w:rsidRPr="0052610C">
              <w:rPr>
                <w:b/>
                <w:sz w:val="28"/>
                <w:szCs w:val="28"/>
                <w:vertAlign w:val="superscript"/>
              </w:rPr>
              <w:t>th</w:t>
            </w:r>
            <w:r>
              <w:rPr>
                <w:b/>
                <w:sz w:val="28"/>
                <w:szCs w:val="28"/>
              </w:rPr>
              <w:t xml:space="preserve"> July</w:t>
            </w:r>
          </w:p>
        </w:tc>
        <w:tc>
          <w:tcPr>
            <w:tcW w:w="8334" w:type="dxa"/>
          </w:tcPr>
          <w:p w14:paraId="0F812E78" w14:textId="68F34824" w:rsidR="0052610C" w:rsidRPr="00501598" w:rsidRDefault="0052610C" w:rsidP="00E842A9">
            <w:pPr>
              <w:rPr>
                <w:color w:val="00B050"/>
                <w:sz w:val="28"/>
                <w:szCs w:val="28"/>
              </w:rPr>
            </w:pPr>
            <w:r w:rsidRPr="00501598">
              <w:rPr>
                <w:color w:val="00B050"/>
                <w:sz w:val="28"/>
                <w:szCs w:val="28"/>
              </w:rPr>
              <w:t>New EYFS: Stay and Play</w:t>
            </w:r>
          </w:p>
        </w:tc>
      </w:tr>
      <w:tr w:rsidR="0052610C" w14:paraId="6614FCE5" w14:textId="77777777" w:rsidTr="0052610C">
        <w:trPr>
          <w:gridAfter w:val="1"/>
          <w:wAfter w:w="8334" w:type="dxa"/>
        </w:trPr>
        <w:tc>
          <w:tcPr>
            <w:tcW w:w="2122" w:type="dxa"/>
          </w:tcPr>
          <w:p w14:paraId="62C87BBB" w14:textId="25623A73" w:rsidR="0052610C" w:rsidRDefault="0052610C" w:rsidP="00E842A9">
            <w:pPr>
              <w:rPr>
                <w:b/>
                <w:sz w:val="28"/>
                <w:szCs w:val="28"/>
              </w:rPr>
            </w:pPr>
            <w:r>
              <w:rPr>
                <w:b/>
                <w:sz w:val="28"/>
                <w:szCs w:val="28"/>
              </w:rPr>
              <w:t>10</w:t>
            </w:r>
            <w:r w:rsidRPr="0052610C">
              <w:rPr>
                <w:b/>
                <w:sz w:val="28"/>
                <w:szCs w:val="28"/>
                <w:vertAlign w:val="superscript"/>
              </w:rPr>
              <w:t>th</w:t>
            </w:r>
            <w:r>
              <w:rPr>
                <w:b/>
                <w:sz w:val="28"/>
                <w:szCs w:val="28"/>
              </w:rPr>
              <w:t xml:space="preserve"> July</w:t>
            </w:r>
          </w:p>
        </w:tc>
        <w:tc>
          <w:tcPr>
            <w:tcW w:w="8334" w:type="dxa"/>
          </w:tcPr>
          <w:p w14:paraId="403FAE78" w14:textId="0D501070" w:rsidR="0052610C" w:rsidRPr="00501598" w:rsidRDefault="0052610C" w:rsidP="00E842A9">
            <w:pPr>
              <w:rPr>
                <w:color w:val="00B050"/>
                <w:sz w:val="28"/>
                <w:szCs w:val="28"/>
              </w:rPr>
            </w:pPr>
            <w:r w:rsidRPr="00501598">
              <w:rPr>
                <w:color w:val="4472C4" w:themeColor="accent1"/>
                <w:sz w:val="28"/>
                <w:szCs w:val="28"/>
              </w:rPr>
              <w:t>Year 6 Show</w:t>
            </w:r>
            <w:r w:rsidR="00C57F20" w:rsidRPr="00501598">
              <w:rPr>
                <w:color w:val="4472C4" w:themeColor="accent1"/>
                <w:sz w:val="28"/>
                <w:szCs w:val="28"/>
              </w:rPr>
              <w:t xml:space="preserve"> </w:t>
            </w:r>
          </w:p>
        </w:tc>
      </w:tr>
      <w:tr w:rsidR="0052610C" w14:paraId="662D656E" w14:textId="77777777" w:rsidTr="0052610C">
        <w:trPr>
          <w:gridAfter w:val="1"/>
          <w:wAfter w:w="8334" w:type="dxa"/>
        </w:trPr>
        <w:tc>
          <w:tcPr>
            <w:tcW w:w="2122" w:type="dxa"/>
          </w:tcPr>
          <w:p w14:paraId="4E36CC16" w14:textId="512F7122" w:rsidR="0052610C" w:rsidRDefault="0052610C" w:rsidP="00E842A9">
            <w:pPr>
              <w:rPr>
                <w:b/>
                <w:sz w:val="28"/>
                <w:szCs w:val="28"/>
              </w:rPr>
            </w:pPr>
            <w:r>
              <w:rPr>
                <w:b/>
                <w:sz w:val="28"/>
                <w:szCs w:val="28"/>
              </w:rPr>
              <w:t>11</w:t>
            </w:r>
            <w:r w:rsidRPr="0052610C">
              <w:rPr>
                <w:b/>
                <w:sz w:val="28"/>
                <w:szCs w:val="28"/>
                <w:vertAlign w:val="superscript"/>
              </w:rPr>
              <w:t>th</w:t>
            </w:r>
            <w:r>
              <w:rPr>
                <w:b/>
                <w:sz w:val="28"/>
                <w:szCs w:val="28"/>
              </w:rPr>
              <w:t xml:space="preserve"> July</w:t>
            </w:r>
          </w:p>
        </w:tc>
        <w:tc>
          <w:tcPr>
            <w:tcW w:w="8334" w:type="dxa"/>
          </w:tcPr>
          <w:p w14:paraId="27403B3D" w14:textId="3E280308" w:rsidR="0052610C" w:rsidRPr="00501598" w:rsidRDefault="0052610C" w:rsidP="00E842A9">
            <w:pPr>
              <w:rPr>
                <w:color w:val="00B050"/>
                <w:sz w:val="28"/>
                <w:szCs w:val="28"/>
              </w:rPr>
            </w:pPr>
            <w:r w:rsidRPr="00501598">
              <w:rPr>
                <w:color w:val="00B050"/>
                <w:sz w:val="28"/>
                <w:szCs w:val="28"/>
              </w:rPr>
              <w:t>Year 6 Show</w:t>
            </w:r>
          </w:p>
        </w:tc>
      </w:tr>
      <w:tr w:rsidR="0052610C" w14:paraId="5C1CB81F" w14:textId="77777777" w:rsidTr="0052610C">
        <w:trPr>
          <w:gridAfter w:val="1"/>
          <w:wAfter w:w="8334" w:type="dxa"/>
        </w:trPr>
        <w:tc>
          <w:tcPr>
            <w:tcW w:w="2122" w:type="dxa"/>
          </w:tcPr>
          <w:p w14:paraId="769917BB" w14:textId="1493CD98" w:rsidR="0052610C" w:rsidRDefault="0052610C" w:rsidP="00E842A9">
            <w:pPr>
              <w:rPr>
                <w:b/>
                <w:sz w:val="28"/>
                <w:szCs w:val="28"/>
              </w:rPr>
            </w:pPr>
            <w:r>
              <w:rPr>
                <w:b/>
                <w:sz w:val="28"/>
                <w:szCs w:val="28"/>
              </w:rPr>
              <w:t>11</w:t>
            </w:r>
            <w:r w:rsidRPr="0052610C">
              <w:rPr>
                <w:b/>
                <w:sz w:val="28"/>
                <w:szCs w:val="28"/>
                <w:vertAlign w:val="superscript"/>
              </w:rPr>
              <w:t>th</w:t>
            </w:r>
            <w:r>
              <w:rPr>
                <w:b/>
                <w:sz w:val="28"/>
                <w:szCs w:val="28"/>
              </w:rPr>
              <w:t xml:space="preserve"> July</w:t>
            </w:r>
          </w:p>
        </w:tc>
        <w:tc>
          <w:tcPr>
            <w:tcW w:w="8334" w:type="dxa"/>
          </w:tcPr>
          <w:p w14:paraId="6A305AEA" w14:textId="222871A2" w:rsidR="0052610C" w:rsidRPr="001262BC" w:rsidRDefault="0052610C" w:rsidP="00E842A9">
            <w:pPr>
              <w:rPr>
                <w:color w:val="00B050"/>
                <w:sz w:val="28"/>
                <w:szCs w:val="28"/>
              </w:rPr>
            </w:pPr>
            <w:r w:rsidRPr="00501598">
              <w:rPr>
                <w:color w:val="4472C4" w:themeColor="accent1"/>
                <w:sz w:val="28"/>
                <w:szCs w:val="28"/>
              </w:rPr>
              <w:t xml:space="preserve">Robinswood Hill Trip: Year 3 </w:t>
            </w:r>
          </w:p>
        </w:tc>
      </w:tr>
      <w:tr w:rsidR="0052610C" w14:paraId="56F0F511" w14:textId="77777777" w:rsidTr="0052610C">
        <w:trPr>
          <w:gridAfter w:val="1"/>
          <w:wAfter w:w="8334" w:type="dxa"/>
        </w:trPr>
        <w:tc>
          <w:tcPr>
            <w:tcW w:w="2122" w:type="dxa"/>
          </w:tcPr>
          <w:p w14:paraId="6982480B" w14:textId="73FA68D0" w:rsidR="0052610C" w:rsidRDefault="0052610C" w:rsidP="00E842A9">
            <w:pPr>
              <w:rPr>
                <w:b/>
                <w:sz w:val="28"/>
                <w:szCs w:val="28"/>
              </w:rPr>
            </w:pPr>
            <w:r>
              <w:rPr>
                <w:b/>
                <w:sz w:val="28"/>
                <w:szCs w:val="28"/>
              </w:rPr>
              <w:t>15</w:t>
            </w:r>
            <w:r w:rsidRPr="0052610C">
              <w:rPr>
                <w:b/>
                <w:sz w:val="28"/>
                <w:szCs w:val="28"/>
                <w:vertAlign w:val="superscript"/>
              </w:rPr>
              <w:t>th</w:t>
            </w:r>
            <w:r>
              <w:rPr>
                <w:b/>
                <w:sz w:val="28"/>
                <w:szCs w:val="28"/>
              </w:rPr>
              <w:t xml:space="preserve"> July</w:t>
            </w:r>
          </w:p>
        </w:tc>
        <w:tc>
          <w:tcPr>
            <w:tcW w:w="8334" w:type="dxa"/>
          </w:tcPr>
          <w:p w14:paraId="4612B685" w14:textId="665B73A8" w:rsidR="0052610C" w:rsidRDefault="0052610C" w:rsidP="00E842A9">
            <w:pPr>
              <w:rPr>
                <w:color w:val="00B050"/>
                <w:sz w:val="28"/>
                <w:szCs w:val="28"/>
              </w:rPr>
            </w:pPr>
            <w:r>
              <w:rPr>
                <w:color w:val="00B050"/>
                <w:sz w:val="28"/>
                <w:szCs w:val="28"/>
              </w:rPr>
              <w:t>School Reports sent to parents</w:t>
            </w:r>
          </w:p>
        </w:tc>
      </w:tr>
      <w:tr w:rsidR="0052610C" w14:paraId="20A2DDA6" w14:textId="77777777" w:rsidTr="0052610C">
        <w:trPr>
          <w:gridAfter w:val="1"/>
          <w:wAfter w:w="8334" w:type="dxa"/>
        </w:trPr>
        <w:tc>
          <w:tcPr>
            <w:tcW w:w="2122" w:type="dxa"/>
          </w:tcPr>
          <w:p w14:paraId="54D0536E" w14:textId="17C0CA80" w:rsidR="0052610C" w:rsidRDefault="0052610C" w:rsidP="00E842A9">
            <w:pPr>
              <w:rPr>
                <w:b/>
                <w:sz w:val="28"/>
                <w:szCs w:val="28"/>
              </w:rPr>
            </w:pPr>
            <w:r>
              <w:rPr>
                <w:b/>
                <w:sz w:val="28"/>
                <w:szCs w:val="28"/>
              </w:rPr>
              <w:t>18</w:t>
            </w:r>
            <w:r w:rsidRPr="0052610C">
              <w:rPr>
                <w:b/>
                <w:sz w:val="28"/>
                <w:szCs w:val="28"/>
                <w:vertAlign w:val="superscript"/>
              </w:rPr>
              <w:t>th</w:t>
            </w:r>
            <w:r>
              <w:rPr>
                <w:b/>
                <w:sz w:val="28"/>
                <w:szCs w:val="28"/>
              </w:rPr>
              <w:t xml:space="preserve"> July</w:t>
            </w:r>
          </w:p>
        </w:tc>
        <w:tc>
          <w:tcPr>
            <w:tcW w:w="8334" w:type="dxa"/>
          </w:tcPr>
          <w:p w14:paraId="571D7874" w14:textId="5CD6F785" w:rsidR="0052610C" w:rsidRPr="001262BC" w:rsidRDefault="0052610C" w:rsidP="008E2D58">
            <w:pPr>
              <w:rPr>
                <w:color w:val="00B050"/>
                <w:sz w:val="28"/>
                <w:szCs w:val="28"/>
              </w:rPr>
            </w:pPr>
            <w:r w:rsidRPr="00501598">
              <w:rPr>
                <w:color w:val="4472C4" w:themeColor="accent1"/>
                <w:sz w:val="28"/>
                <w:szCs w:val="28"/>
              </w:rPr>
              <w:t>Mrs Walpole and Mrs Ar</w:t>
            </w:r>
            <w:r w:rsidR="008E2D58">
              <w:rPr>
                <w:color w:val="4472C4" w:themeColor="accent1"/>
                <w:sz w:val="28"/>
                <w:szCs w:val="28"/>
              </w:rPr>
              <w:t>inz</w:t>
            </w:r>
            <w:r w:rsidRPr="00501598">
              <w:rPr>
                <w:color w:val="4472C4" w:themeColor="accent1"/>
                <w:sz w:val="28"/>
                <w:szCs w:val="28"/>
              </w:rPr>
              <w:t>e Leaving Celebration</w:t>
            </w:r>
          </w:p>
        </w:tc>
      </w:tr>
      <w:tr w:rsidR="0052610C" w14:paraId="544CE1A9" w14:textId="77777777" w:rsidTr="0052610C">
        <w:trPr>
          <w:gridAfter w:val="1"/>
          <w:wAfter w:w="8334" w:type="dxa"/>
        </w:trPr>
        <w:tc>
          <w:tcPr>
            <w:tcW w:w="2122" w:type="dxa"/>
          </w:tcPr>
          <w:p w14:paraId="231DE52D" w14:textId="6B3DDCD4" w:rsidR="0052610C" w:rsidRDefault="0052610C" w:rsidP="00E842A9">
            <w:pPr>
              <w:rPr>
                <w:b/>
                <w:sz w:val="28"/>
                <w:szCs w:val="28"/>
              </w:rPr>
            </w:pPr>
            <w:r>
              <w:rPr>
                <w:b/>
                <w:sz w:val="28"/>
                <w:szCs w:val="28"/>
              </w:rPr>
              <w:t>19</w:t>
            </w:r>
            <w:r w:rsidRPr="0052610C">
              <w:rPr>
                <w:b/>
                <w:sz w:val="28"/>
                <w:szCs w:val="28"/>
                <w:vertAlign w:val="superscript"/>
              </w:rPr>
              <w:t>th</w:t>
            </w:r>
            <w:r>
              <w:rPr>
                <w:b/>
                <w:sz w:val="28"/>
                <w:szCs w:val="28"/>
              </w:rPr>
              <w:t xml:space="preserve"> July</w:t>
            </w:r>
          </w:p>
        </w:tc>
        <w:tc>
          <w:tcPr>
            <w:tcW w:w="8334" w:type="dxa"/>
          </w:tcPr>
          <w:p w14:paraId="4CEDA7D8" w14:textId="33D7DE01" w:rsidR="0052610C" w:rsidRPr="001262BC" w:rsidRDefault="0052610C" w:rsidP="00E842A9">
            <w:pPr>
              <w:rPr>
                <w:color w:val="00B050"/>
                <w:sz w:val="28"/>
                <w:szCs w:val="28"/>
              </w:rPr>
            </w:pPr>
            <w:r>
              <w:rPr>
                <w:color w:val="00B050"/>
                <w:sz w:val="28"/>
                <w:szCs w:val="28"/>
              </w:rPr>
              <w:t>Hot Chocolate Friday</w:t>
            </w:r>
          </w:p>
        </w:tc>
      </w:tr>
      <w:tr w:rsidR="0052610C" w14:paraId="59EEA8B5" w14:textId="77777777" w:rsidTr="0052610C">
        <w:trPr>
          <w:gridAfter w:val="1"/>
          <w:wAfter w:w="8334" w:type="dxa"/>
        </w:trPr>
        <w:tc>
          <w:tcPr>
            <w:tcW w:w="2122" w:type="dxa"/>
          </w:tcPr>
          <w:p w14:paraId="0F4B659C" w14:textId="533B61FF" w:rsidR="0052610C" w:rsidRDefault="0052610C" w:rsidP="00E842A9">
            <w:pPr>
              <w:rPr>
                <w:b/>
                <w:sz w:val="28"/>
                <w:szCs w:val="28"/>
              </w:rPr>
            </w:pPr>
            <w:r>
              <w:rPr>
                <w:b/>
                <w:sz w:val="28"/>
                <w:szCs w:val="28"/>
              </w:rPr>
              <w:t>8</w:t>
            </w:r>
            <w:r w:rsidRPr="001262BC">
              <w:rPr>
                <w:b/>
                <w:sz w:val="28"/>
                <w:szCs w:val="28"/>
                <w:vertAlign w:val="superscript"/>
              </w:rPr>
              <w:t>th</w:t>
            </w:r>
            <w:r>
              <w:rPr>
                <w:b/>
                <w:sz w:val="28"/>
                <w:szCs w:val="28"/>
              </w:rPr>
              <w:t xml:space="preserve"> July</w:t>
            </w:r>
          </w:p>
        </w:tc>
        <w:tc>
          <w:tcPr>
            <w:tcW w:w="8334" w:type="dxa"/>
          </w:tcPr>
          <w:p w14:paraId="5A85CBF7" w14:textId="330A14EA" w:rsidR="0052610C" w:rsidRPr="001262BC" w:rsidRDefault="0052610C" w:rsidP="00E842A9">
            <w:pPr>
              <w:rPr>
                <w:color w:val="00B050"/>
                <w:sz w:val="28"/>
                <w:szCs w:val="28"/>
              </w:rPr>
            </w:pPr>
            <w:r w:rsidRPr="001262BC">
              <w:rPr>
                <w:color w:val="0070C0"/>
                <w:sz w:val="28"/>
                <w:szCs w:val="28"/>
              </w:rPr>
              <w:t>Week of Year 6 Production: Final dates TBC</w:t>
            </w:r>
          </w:p>
        </w:tc>
      </w:tr>
      <w:tr w:rsidR="0052610C" w14:paraId="66556B65" w14:textId="0BF7B217" w:rsidTr="0052610C">
        <w:tc>
          <w:tcPr>
            <w:tcW w:w="2122" w:type="dxa"/>
          </w:tcPr>
          <w:p w14:paraId="4A2929AC" w14:textId="0B50A77D" w:rsidR="0052610C" w:rsidRDefault="0052610C" w:rsidP="0052610C">
            <w:pPr>
              <w:rPr>
                <w:b/>
                <w:sz w:val="28"/>
                <w:szCs w:val="28"/>
              </w:rPr>
            </w:pPr>
            <w:r>
              <w:rPr>
                <w:b/>
                <w:sz w:val="28"/>
                <w:szCs w:val="28"/>
              </w:rPr>
              <w:t>11</w:t>
            </w:r>
            <w:r w:rsidRPr="001262BC">
              <w:rPr>
                <w:b/>
                <w:sz w:val="28"/>
                <w:szCs w:val="28"/>
                <w:vertAlign w:val="superscript"/>
              </w:rPr>
              <w:t>th</w:t>
            </w:r>
            <w:r>
              <w:rPr>
                <w:b/>
                <w:sz w:val="28"/>
                <w:szCs w:val="28"/>
              </w:rPr>
              <w:t xml:space="preserve"> July</w:t>
            </w:r>
          </w:p>
        </w:tc>
        <w:tc>
          <w:tcPr>
            <w:tcW w:w="8334" w:type="dxa"/>
          </w:tcPr>
          <w:p w14:paraId="28307717" w14:textId="30360C53" w:rsidR="0052610C" w:rsidRPr="001262BC" w:rsidRDefault="0052610C" w:rsidP="0052610C">
            <w:pPr>
              <w:rPr>
                <w:color w:val="00B050"/>
                <w:sz w:val="28"/>
                <w:szCs w:val="28"/>
              </w:rPr>
            </w:pPr>
            <w:r w:rsidRPr="001262BC">
              <w:rPr>
                <w:color w:val="00B050"/>
                <w:sz w:val="28"/>
                <w:szCs w:val="28"/>
              </w:rPr>
              <w:t>Robinswood Hill Trip Year 3</w:t>
            </w:r>
          </w:p>
        </w:tc>
        <w:tc>
          <w:tcPr>
            <w:tcW w:w="8334" w:type="dxa"/>
          </w:tcPr>
          <w:p w14:paraId="3877C6FE" w14:textId="7CDF51B8" w:rsidR="0052610C" w:rsidRDefault="0052610C" w:rsidP="0052610C">
            <w:pPr>
              <w:rPr>
                <w:b/>
                <w:sz w:val="28"/>
                <w:szCs w:val="28"/>
              </w:rPr>
            </w:pPr>
          </w:p>
        </w:tc>
      </w:tr>
      <w:tr w:rsidR="00527E66" w14:paraId="22FCDE13" w14:textId="77777777" w:rsidTr="0052610C">
        <w:tc>
          <w:tcPr>
            <w:tcW w:w="2122" w:type="dxa"/>
          </w:tcPr>
          <w:p w14:paraId="0B100EED" w14:textId="7DA26DF1" w:rsidR="00527E66" w:rsidRDefault="00527E66" w:rsidP="0052610C">
            <w:pPr>
              <w:rPr>
                <w:b/>
                <w:sz w:val="28"/>
                <w:szCs w:val="28"/>
              </w:rPr>
            </w:pPr>
            <w:r>
              <w:rPr>
                <w:b/>
                <w:sz w:val="28"/>
                <w:szCs w:val="28"/>
              </w:rPr>
              <w:t>22</w:t>
            </w:r>
            <w:r w:rsidRPr="00527E66">
              <w:rPr>
                <w:b/>
                <w:sz w:val="28"/>
                <w:szCs w:val="28"/>
                <w:vertAlign w:val="superscript"/>
              </w:rPr>
              <w:t>nd</w:t>
            </w:r>
            <w:r>
              <w:rPr>
                <w:b/>
                <w:sz w:val="28"/>
                <w:szCs w:val="28"/>
              </w:rPr>
              <w:t xml:space="preserve"> July</w:t>
            </w:r>
          </w:p>
        </w:tc>
        <w:tc>
          <w:tcPr>
            <w:tcW w:w="8334" w:type="dxa"/>
          </w:tcPr>
          <w:p w14:paraId="47CF5EC6" w14:textId="3AE61FF8" w:rsidR="00527E66" w:rsidRPr="00501598" w:rsidRDefault="00527E66" w:rsidP="0052610C">
            <w:pPr>
              <w:rPr>
                <w:color w:val="4472C4" w:themeColor="accent1"/>
                <w:sz w:val="28"/>
                <w:szCs w:val="28"/>
              </w:rPr>
            </w:pPr>
            <w:r w:rsidRPr="00501598">
              <w:rPr>
                <w:color w:val="4472C4" w:themeColor="accent1"/>
                <w:sz w:val="28"/>
                <w:szCs w:val="28"/>
              </w:rPr>
              <w:t>Year 6 Leavers Assembly 9:30 am</w:t>
            </w:r>
          </w:p>
          <w:p w14:paraId="02194423" w14:textId="57177B68" w:rsidR="00527E66" w:rsidRPr="001262BC" w:rsidRDefault="00527E66" w:rsidP="0052610C">
            <w:pPr>
              <w:rPr>
                <w:color w:val="00B050"/>
                <w:sz w:val="28"/>
                <w:szCs w:val="28"/>
              </w:rPr>
            </w:pPr>
            <w:r>
              <w:rPr>
                <w:color w:val="00B050"/>
                <w:sz w:val="28"/>
                <w:szCs w:val="28"/>
              </w:rPr>
              <w:t>Finish School at 1:10 pm</w:t>
            </w:r>
          </w:p>
        </w:tc>
        <w:tc>
          <w:tcPr>
            <w:tcW w:w="8334" w:type="dxa"/>
          </w:tcPr>
          <w:p w14:paraId="1E57A25F" w14:textId="77777777" w:rsidR="00527E66" w:rsidRDefault="00527E66" w:rsidP="0052610C">
            <w:pPr>
              <w:rPr>
                <w:b/>
                <w:sz w:val="28"/>
                <w:szCs w:val="28"/>
              </w:rPr>
            </w:pPr>
          </w:p>
        </w:tc>
      </w:tr>
    </w:tbl>
    <w:p w14:paraId="472B68B5" w14:textId="37CDD078" w:rsidR="001262BC" w:rsidRDefault="001262BC" w:rsidP="00E842A9">
      <w:pPr>
        <w:spacing w:after="0"/>
        <w:rPr>
          <w:b/>
          <w:sz w:val="28"/>
          <w:szCs w:val="28"/>
        </w:rPr>
      </w:pPr>
    </w:p>
    <w:p w14:paraId="20AB0B49" w14:textId="0709B5FF" w:rsidR="001262BC" w:rsidRDefault="001262BC" w:rsidP="00E842A9">
      <w:pPr>
        <w:spacing w:after="0"/>
        <w:rPr>
          <w:b/>
          <w:sz w:val="28"/>
          <w:szCs w:val="28"/>
        </w:rPr>
      </w:pPr>
      <w:r>
        <w:rPr>
          <w:b/>
          <w:sz w:val="28"/>
          <w:szCs w:val="28"/>
        </w:rPr>
        <w:tab/>
      </w:r>
      <w:r>
        <w:rPr>
          <w:b/>
          <w:sz w:val="28"/>
          <w:szCs w:val="28"/>
        </w:rPr>
        <w:tab/>
      </w:r>
    </w:p>
    <w:p w14:paraId="04CF05E7" w14:textId="2A5DA1E0" w:rsidR="001262BC" w:rsidRDefault="00F240EF" w:rsidP="00E842A9">
      <w:pPr>
        <w:spacing w:after="0"/>
        <w:rPr>
          <w:b/>
          <w:sz w:val="28"/>
          <w:szCs w:val="28"/>
        </w:rPr>
      </w:pPr>
      <w:r>
        <w:rPr>
          <w:b/>
          <w:sz w:val="28"/>
          <w:szCs w:val="28"/>
        </w:rPr>
        <w:tab/>
      </w:r>
      <w:r>
        <w:rPr>
          <w:b/>
          <w:sz w:val="28"/>
          <w:szCs w:val="28"/>
        </w:rPr>
        <w:tab/>
      </w:r>
    </w:p>
    <w:p w14:paraId="250E4823" w14:textId="77777777" w:rsidR="001262BC" w:rsidRDefault="001262BC" w:rsidP="00E842A9">
      <w:pPr>
        <w:spacing w:after="0"/>
        <w:rPr>
          <w:b/>
          <w:sz w:val="28"/>
          <w:szCs w:val="28"/>
        </w:rPr>
      </w:pPr>
    </w:p>
    <w:p w14:paraId="5888BA21" w14:textId="6B04D270" w:rsidR="001262BC" w:rsidRDefault="001262BC" w:rsidP="00E842A9">
      <w:pPr>
        <w:spacing w:after="0"/>
        <w:rPr>
          <w:b/>
          <w:sz w:val="28"/>
          <w:szCs w:val="28"/>
        </w:rPr>
      </w:pPr>
      <w:r>
        <w:rPr>
          <w:b/>
          <w:sz w:val="28"/>
          <w:szCs w:val="28"/>
        </w:rPr>
        <w:tab/>
      </w:r>
      <w:r>
        <w:rPr>
          <w:b/>
          <w:sz w:val="28"/>
          <w:szCs w:val="28"/>
        </w:rPr>
        <w:tab/>
      </w:r>
    </w:p>
    <w:p w14:paraId="17A29469" w14:textId="532442D4" w:rsidR="001262BC" w:rsidRDefault="001262BC" w:rsidP="00E842A9">
      <w:pPr>
        <w:spacing w:after="0"/>
        <w:rPr>
          <w:b/>
          <w:sz w:val="28"/>
          <w:szCs w:val="28"/>
        </w:rPr>
      </w:pPr>
    </w:p>
    <w:p w14:paraId="3124B22E" w14:textId="77777777" w:rsidR="001262BC" w:rsidRPr="001262BC" w:rsidRDefault="001262BC" w:rsidP="00E842A9">
      <w:pPr>
        <w:spacing w:after="0"/>
        <w:rPr>
          <w:b/>
          <w:sz w:val="28"/>
          <w:szCs w:val="28"/>
        </w:rPr>
      </w:pPr>
    </w:p>
    <w:p w14:paraId="529EF70B" w14:textId="77777777" w:rsidR="00DA427C" w:rsidRDefault="00DA427C" w:rsidP="00A7745D">
      <w:pPr>
        <w:rPr>
          <w:sz w:val="28"/>
          <w:szCs w:val="28"/>
        </w:rPr>
      </w:pPr>
    </w:p>
    <w:p w14:paraId="603B230E" w14:textId="2BB0043C" w:rsidR="0096147A" w:rsidRDefault="00F12E68" w:rsidP="00E53233">
      <w:pPr>
        <w:jc w:val="center"/>
        <w:rPr>
          <w:rStyle w:val="Hyperlink"/>
          <w:sz w:val="28"/>
          <w:szCs w:val="28"/>
          <w:lang w:val="en-US"/>
        </w:rPr>
      </w:pPr>
      <w:r w:rsidRPr="00DA427C">
        <w:rPr>
          <w:b/>
          <w:sz w:val="28"/>
          <w:szCs w:val="28"/>
        </w:rPr>
        <w:t>If you have any questions, please do not hesitate to catch me in the playground or by email</w:t>
      </w:r>
      <w:r w:rsidR="00DA427C">
        <w:rPr>
          <w:b/>
          <w:sz w:val="28"/>
          <w:szCs w:val="28"/>
        </w:rPr>
        <w:t xml:space="preserve"> </w:t>
      </w:r>
      <w:r w:rsidR="0094064D">
        <w:rPr>
          <w:b/>
          <w:sz w:val="28"/>
          <w:szCs w:val="28"/>
        </w:rPr>
        <w:t xml:space="preserve">at </w:t>
      </w:r>
      <w:hyperlink r:id="rId17" w:history="1">
        <w:r w:rsidR="00DA427C" w:rsidRPr="002606C9">
          <w:rPr>
            <w:rStyle w:val="Hyperlink"/>
            <w:sz w:val="28"/>
            <w:szCs w:val="28"/>
            <w:lang w:val="en-US"/>
          </w:rPr>
          <w:t>head@hardwicke.gloucs.sch.uk</w:t>
        </w:r>
      </w:hyperlink>
    </w:p>
    <w:p w14:paraId="1A9F2FC4" w14:textId="67F82DFE" w:rsidR="00631704" w:rsidRDefault="00631704" w:rsidP="00E53233">
      <w:pPr>
        <w:jc w:val="center"/>
        <w:rPr>
          <w:lang w:val="en-US"/>
        </w:rPr>
      </w:pPr>
    </w:p>
    <w:p w14:paraId="37096787" w14:textId="7ED5825A" w:rsidR="00631704" w:rsidRDefault="00631704" w:rsidP="00E53233">
      <w:pPr>
        <w:jc w:val="center"/>
        <w:rPr>
          <w:lang w:val="en-US"/>
        </w:rPr>
      </w:pPr>
    </w:p>
    <w:p w14:paraId="5FF6AE81" w14:textId="159175CA" w:rsidR="00631704" w:rsidRDefault="00631704" w:rsidP="00E53233">
      <w:pPr>
        <w:jc w:val="center"/>
        <w:rPr>
          <w:lang w:val="en-US"/>
        </w:rPr>
      </w:pPr>
    </w:p>
    <w:p w14:paraId="08608194" w14:textId="7957D145" w:rsidR="00631704" w:rsidRDefault="00631704" w:rsidP="00E53233">
      <w:pPr>
        <w:jc w:val="center"/>
        <w:rPr>
          <w:lang w:val="en-US"/>
        </w:rPr>
      </w:pPr>
    </w:p>
    <w:p w14:paraId="3C55F650" w14:textId="77777777" w:rsidR="00631704" w:rsidRPr="00B37BCA" w:rsidRDefault="00631704" w:rsidP="00E53233">
      <w:pPr>
        <w:jc w:val="center"/>
        <w:rPr>
          <w:lang w:val="en-US"/>
        </w:rPr>
      </w:pPr>
    </w:p>
    <w:sectPr w:rsidR="00631704" w:rsidRPr="00B37BCA" w:rsidSect="00B612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D12C1"/>
    <w:multiLevelType w:val="hybridMultilevel"/>
    <w:tmpl w:val="3EACA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6D4E7E"/>
    <w:multiLevelType w:val="hybridMultilevel"/>
    <w:tmpl w:val="1F6A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4E10D8"/>
    <w:multiLevelType w:val="hybridMultilevel"/>
    <w:tmpl w:val="CA047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CA"/>
    <w:rsid w:val="00003D2B"/>
    <w:rsid w:val="00010FCA"/>
    <w:rsid w:val="00026260"/>
    <w:rsid w:val="000308F8"/>
    <w:rsid w:val="00057E27"/>
    <w:rsid w:val="00083561"/>
    <w:rsid w:val="00086114"/>
    <w:rsid w:val="00094845"/>
    <w:rsid w:val="000A4F2B"/>
    <w:rsid w:val="000B3E06"/>
    <w:rsid w:val="000D3345"/>
    <w:rsid w:val="000D71F5"/>
    <w:rsid w:val="000E1395"/>
    <w:rsid w:val="000E74C9"/>
    <w:rsid w:val="000F10DF"/>
    <w:rsid w:val="00102210"/>
    <w:rsid w:val="001144F4"/>
    <w:rsid w:val="001262BC"/>
    <w:rsid w:val="0012762E"/>
    <w:rsid w:val="001334E6"/>
    <w:rsid w:val="001533F4"/>
    <w:rsid w:val="001551D4"/>
    <w:rsid w:val="00162574"/>
    <w:rsid w:val="00170021"/>
    <w:rsid w:val="00171E96"/>
    <w:rsid w:val="00184F6D"/>
    <w:rsid w:val="00185E4F"/>
    <w:rsid w:val="00193836"/>
    <w:rsid w:val="00196D5E"/>
    <w:rsid w:val="001A579E"/>
    <w:rsid w:val="001B6E7F"/>
    <w:rsid w:val="001B7855"/>
    <w:rsid w:val="001E237A"/>
    <w:rsid w:val="001F491D"/>
    <w:rsid w:val="00200101"/>
    <w:rsid w:val="002134DD"/>
    <w:rsid w:val="00215DAE"/>
    <w:rsid w:val="00223BB5"/>
    <w:rsid w:val="002511C2"/>
    <w:rsid w:val="00257648"/>
    <w:rsid w:val="002606C9"/>
    <w:rsid w:val="00282FFC"/>
    <w:rsid w:val="00283884"/>
    <w:rsid w:val="002865CA"/>
    <w:rsid w:val="00292D89"/>
    <w:rsid w:val="002B7470"/>
    <w:rsid w:val="002D15AB"/>
    <w:rsid w:val="002D6800"/>
    <w:rsid w:val="00302F4D"/>
    <w:rsid w:val="00373A2C"/>
    <w:rsid w:val="00376AC6"/>
    <w:rsid w:val="003C041C"/>
    <w:rsid w:val="003D7C32"/>
    <w:rsid w:val="00407CD8"/>
    <w:rsid w:val="004139BC"/>
    <w:rsid w:val="00413B67"/>
    <w:rsid w:val="00486F42"/>
    <w:rsid w:val="004B795F"/>
    <w:rsid w:val="004C33D1"/>
    <w:rsid w:val="004D53BB"/>
    <w:rsid w:val="00501598"/>
    <w:rsid w:val="005178CE"/>
    <w:rsid w:val="0052610C"/>
    <w:rsid w:val="00527E66"/>
    <w:rsid w:val="00545714"/>
    <w:rsid w:val="0057638E"/>
    <w:rsid w:val="00577507"/>
    <w:rsid w:val="005C230B"/>
    <w:rsid w:val="005D2766"/>
    <w:rsid w:val="005D4554"/>
    <w:rsid w:val="005E54D3"/>
    <w:rsid w:val="00601A11"/>
    <w:rsid w:val="00613F23"/>
    <w:rsid w:val="00630845"/>
    <w:rsid w:val="00631704"/>
    <w:rsid w:val="00641304"/>
    <w:rsid w:val="00641890"/>
    <w:rsid w:val="00644225"/>
    <w:rsid w:val="006A4800"/>
    <w:rsid w:val="006B0C95"/>
    <w:rsid w:val="006C1FB4"/>
    <w:rsid w:val="006E57A5"/>
    <w:rsid w:val="006F40C2"/>
    <w:rsid w:val="0073191F"/>
    <w:rsid w:val="0077025B"/>
    <w:rsid w:val="00785176"/>
    <w:rsid w:val="00786300"/>
    <w:rsid w:val="007A1150"/>
    <w:rsid w:val="007E7931"/>
    <w:rsid w:val="007F28B7"/>
    <w:rsid w:val="007F4DE0"/>
    <w:rsid w:val="007F6DCD"/>
    <w:rsid w:val="00805300"/>
    <w:rsid w:val="00810F0F"/>
    <w:rsid w:val="0082042A"/>
    <w:rsid w:val="00837809"/>
    <w:rsid w:val="008612C8"/>
    <w:rsid w:val="00861ACA"/>
    <w:rsid w:val="008648A5"/>
    <w:rsid w:val="008962DC"/>
    <w:rsid w:val="008A6726"/>
    <w:rsid w:val="008B0FAA"/>
    <w:rsid w:val="008B25B0"/>
    <w:rsid w:val="008D6E9F"/>
    <w:rsid w:val="008E2D58"/>
    <w:rsid w:val="008E5C68"/>
    <w:rsid w:val="008E5D39"/>
    <w:rsid w:val="008F1946"/>
    <w:rsid w:val="009019BD"/>
    <w:rsid w:val="00905282"/>
    <w:rsid w:val="00907265"/>
    <w:rsid w:val="009077A8"/>
    <w:rsid w:val="0092040A"/>
    <w:rsid w:val="0094064D"/>
    <w:rsid w:val="00960C10"/>
    <w:rsid w:val="0096147A"/>
    <w:rsid w:val="00983F89"/>
    <w:rsid w:val="009C7DA4"/>
    <w:rsid w:val="009D5F94"/>
    <w:rsid w:val="009E26E7"/>
    <w:rsid w:val="009F6A69"/>
    <w:rsid w:val="00A01B25"/>
    <w:rsid w:val="00A07E7A"/>
    <w:rsid w:val="00A20BFC"/>
    <w:rsid w:val="00A264D4"/>
    <w:rsid w:val="00A26E0A"/>
    <w:rsid w:val="00A44F9E"/>
    <w:rsid w:val="00A7745D"/>
    <w:rsid w:val="00A85670"/>
    <w:rsid w:val="00A86BD2"/>
    <w:rsid w:val="00AA18F9"/>
    <w:rsid w:val="00AA2DD4"/>
    <w:rsid w:val="00AA5F29"/>
    <w:rsid w:val="00AA6A55"/>
    <w:rsid w:val="00AA6D81"/>
    <w:rsid w:val="00AD07DA"/>
    <w:rsid w:val="00AD738A"/>
    <w:rsid w:val="00AE1E46"/>
    <w:rsid w:val="00AE7750"/>
    <w:rsid w:val="00B02719"/>
    <w:rsid w:val="00B03745"/>
    <w:rsid w:val="00B1033E"/>
    <w:rsid w:val="00B23D56"/>
    <w:rsid w:val="00B353E2"/>
    <w:rsid w:val="00B37382"/>
    <w:rsid w:val="00B37BCA"/>
    <w:rsid w:val="00B40F55"/>
    <w:rsid w:val="00B43CC4"/>
    <w:rsid w:val="00B446DF"/>
    <w:rsid w:val="00B60693"/>
    <w:rsid w:val="00B61296"/>
    <w:rsid w:val="00B65E09"/>
    <w:rsid w:val="00B82685"/>
    <w:rsid w:val="00B91949"/>
    <w:rsid w:val="00B91C88"/>
    <w:rsid w:val="00BA01D8"/>
    <w:rsid w:val="00BC2842"/>
    <w:rsid w:val="00BC68AF"/>
    <w:rsid w:val="00BD19E5"/>
    <w:rsid w:val="00BE7FF2"/>
    <w:rsid w:val="00BF135C"/>
    <w:rsid w:val="00C00021"/>
    <w:rsid w:val="00C33A74"/>
    <w:rsid w:val="00C55D76"/>
    <w:rsid w:val="00C57F20"/>
    <w:rsid w:val="00C60DF6"/>
    <w:rsid w:val="00CA31A1"/>
    <w:rsid w:val="00CB2C15"/>
    <w:rsid w:val="00CC21B6"/>
    <w:rsid w:val="00CE0C0E"/>
    <w:rsid w:val="00CE6616"/>
    <w:rsid w:val="00D06C79"/>
    <w:rsid w:val="00D14FFE"/>
    <w:rsid w:val="00D34FAC"/>
    <w:rsid w:val="00D466A4"/>
    <w:rsid w:val="00D616EC"/>
    <w:rsid w:val="00D848AE"/>
    <w:rsid w:val="00D86250"/>
    <w:rsid w:val="00D943F1"/>
    <w:rsid w:val="00D95881"/>
    <w:rsid w:val="00DA427C"/>
    <w:rsid w:val="00DC14C9"/>
    <w:rsid w:val="00DD319E"/>
    <w:rsid w:val="00DD3A51"/>
    <w:rsid w:val="00DF17B8"/>
    <w:rsid w:val="00E026D8"/>
    <w:rsid w:val="00E1130A"/>
    <w:rsid w:val="00E12BA2"/>
    <w:rsid w:val="00E360EC"/>
    <w:rsid w:val="00E53233"/>
    <w:rsid w:val="00E5490E"/>
    <w:rsid w:val="00E842A9"/>
    <w:rsid w:val="00E845F4"/>
    <w:rsid w:val="00E96E89"/>
    <w:rsid w:val="00EA58BA"/>
    <w:rsid w:val="00ED726F"/>
    <w:rsid w:val="00EF051D"/>
    <w:rsid w:val="00EF348A"/>
    <w:rsid w:val="00F01D69"/>
    <w:rsid w:val="00F0302D"/>
    <w:rsid w:val="00F07F90"/>
    <w:rsid w:val="00F12E68"/>
    <w:rsid w:val="00F17CE3"/>
    <w:rsid w:val="00F240EF"/>
    <w:rsid w:val="00F37397"/>
    <w:rsid w:val="00F524BD"/>
    <w:rsid w:val="00F55DA2"/>
    <w:rsid w:val="00F56189"/>
    <w:rsid w:val="00F70C8B"/>
    <w:rsid w:val="00FD0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67E16"/>
  <w15:chartTrackingRefBased/>
  <w15:docId w15:val="{2A5987B7-82EE-4580-B2D2-9F33DF39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29"/>
  </w:style>
  <w:style w:type="paragraph" w:styleId="Heading2">
    <w:name w:val="heading 2"/>
    <w:basedOn w:val="Normal"/>
    <w:link w:val="Heading2Char"/>
    <w:uiPriority w:val="9"/>
    <w:qFormat/>
    <w:rsid w:val="00292D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61296"/>
    <w:rPr>
      <w:color w:val="0000FF"/>
      <w:u w:val="single"/>
    </w:rPr>
  </w:style>
  <w:style w:type="paragraph" w:styleId="Header">
    <w:name w:val="header"/>
    <w:basedOn w:val="Normal"/>
    <w:link w:val="HeaderChar"/>
    <w:uiPriority w:val="99"/>
    <w:unhideWhenUsed/>
    <w:rsid w:val="00B61296"/>
    <w:pPr>
      <w:tabs>
        <w:tab w:val="center" w:pos="4513"/>
        <w:tab w:val="right" w:pos="9026"/>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B61296"/>
    <w:rPr>
      <w:rFonts w:eastAsiaTheme="minorEastAsia"/>
      <w:sz w:val="24"/>
      <w:szCs w:val="24"/>
      <w:lang w:val="en-US"/>
    </w:rPr>
  </w:style>
  <w:style w:type="paragraph" w:customStyle="1" w:styleId="xmsonormal">
    <w:name w:val="x_msonormal"/>
    <w:basedOn w:val="Normal"/>
    <w:rsid w:val="00AE77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E7750"/>
    <w:pPr>
      <w:ind w:left="720"/>
      <w:contextualSpacing/>
    </w:pPr>
  </w:style>
  <w:style w:type="paragraph" w:styleId="NormalWeb">
    <w:name w:val="Normal (Web)"/>
    <w:basedOn w:val="Normal"/>
    <w:uiPriority w:val="99"/>
    <w:unhideWhenUsed/>
    <w:rsid w:val="00E12BA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E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5F94"/>
    <w:rPr>
      <w:color w:val="954F72" w:themeColor="followedHyperlink"/>
      <w:u w:val="single"/>
    </w:rPr>
  </w:style>
  <w:style w:type="character" w:customStyle="1" w:styleId="Heading2Char">
    <w:name w:val="Heading 2 Char"/>
    <w:basedOn w:val="DefaultParagraphFont"/>
    <w:link w:val="Heading2"/>
    <w:uiPriority w:val="9"/>
    <w:rsid w:val="00292D8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92D89"/>
    <w:rPr>
      <w:b/>
      <w:bCs/>
    </w:rPr>
  </w:style>
  <w:style w:type="character" w:customStyle="1" w:styleId="UnresolvedMention1">
    <w:name w:val="Unresolved Mention1"/>
    <w:basedOn w:val="DefaultParagraphFont"/>
    <w:uiPriority w:val="99"/>
    <w:semiHidden/>
    <w:unhideWhenUsed/>
    <w:rsid w:val="00E1130A"/>
    <w:rPr>
      <w:color w:val="605E5C"/>
      <w:shd w:val="clear" w:color="auto" w:fill="E1DFDD"/>
    </w:rPr>
  </w:style>
  <w:style w:type="paragraph" w:customStyle="1" w:styleId="paragraph">
    <w:name w:val="paragraph"/>
    <w:basedOn w:val="Normal"/>
    <w:rsid w:val="00C55D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55D76"/>
  </w:style>
  <w:style w:type="character" w:customStyle="1" w:styleId="eop">
    <w:name w:val="eop"/>
    <w:basedOn w:val="DefaultParagraphFont"/>
    <w:rsid w:val="00C55D76"/>
  </w:style>
  <w:style w:type="paragraph" w:styleId="BalloonText">
    <w:name w:val="Balloon Text"/>
    <w:basedOn w:val="Normal"/>
    <w:link w:val="BalloonTextChar"/>
    <w:uiPriority w:val="99"/>
    <w:semiHidden/>
    <w:unhideWhenUsed/>
    <w:rsid w:val="00E5490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5490E"/>
    <w:rPr>
      <w:rFonts w:ascii="Segoe UI" w:hAnsi="Segoe UI"/>
      <w:sz w:val="18"/>
      <w:szCs w:val="18"/>
    </w:rPr>
  </w:style>
  <w:style w:type="character" w:customStyle="1" w:styleId="UnresolvedMention">
    <w:name w:val="Unresolved Mention"/>
    <w:basedOn w:val="DefaultParagraphFont"/>
    <w:uiPriority w:val="99"/>
    <w:semiHidden/>
    <w:unhideWhenUsed/>
    <w:rsid w:val="0012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5103">
      <w:bodyDiv w:val="1"/>
      <w:marLeft w:val="0"/>
      <w:marRight w:val="0"/>
      <w:marTop w:val="0"/>
      <w:marBottom w:val="0"/>
      <w:divBdr>
        <w:top w:val="none" w:sz="0" w:space="0" w:color="auto"/>
        <w:left w:val="none" w:sz="0" w:space="0" w:color="auto"/>
        <w:bottom w:val="none" w:sz="0" w:space="0" w:color="auto"/>
        <w:right w:val="none" w:sz="0" w:space="0" w:color="auto"/>
      </w:divBdr>
      <w:divsChild>
        <w:div w:id="1011108207">
          <w:marLeft w:val="0"/>
          <w:marRight w:val="0"/>
          <w:marTop w:val="0"/>
          <w:marBottom w:val="0"/>
          <w:divBdr>
            <w:top w:val="none" w:sz="0" w:space="0" w:color="auto"/>
            <w:left w:val="none" w:sz="0" w:space="0" w:color="auto"/>
            <w:bottom w:val="none" w:sz="0" w:space="0" w:color="auto"/>
            <w:right w:val="none" w:sz="0" w:space="0" w:color="auto"/>
          </w:divBdr>
        </w:div>
        <w:div w:id="1025061818">
          <w:marLeft w:val="0"/>
          <w:marRight w:val="0"/>
          <w:marTop w:val="0"/>
          <w:marBottom w:val="0"/>
          <w:divBdr>
            <w:top w:val="none" w:sz="0" w:space="0" w:color="auto"/>
            <w:left w:val="none" w:sz="0" w:space="0" w:color="auto"/>
            <w:bottom w:val="none" w:sz="0" w:space="0" w:color="auto"/>
            <w:right w:val="none" w:sz="0" w:space="0" w:color="auto"/>
          </w:divBdr>
        </w:div>
      </w:divsChild>
    </w:div>
    <w:div w:id="99883919">
      <w:bodyDiv w:val="1"/>
      <w:marLeft w:val="0"/>
      <w:marRight w:val="0"/>
      <w:marTop w:val="0"/>
      <w:marBottom w:val="0"/>
      <w:divBdr>
        <w:top w:val="none" w:sz="0" w:space="0" w:color="auto"/>
        <w:left w:val="none" w:sz="0" w:space="0" w:color="auto"/>
        <w:bottom w:val="none" w:sz="0" w:space="0" w:color="auto"/>
        <w:right w:val="none" w:sz="0" w:space="0" w:color="auto"/>
      </w:divBdr>
      <w:divsChild>
        <w:div w:id="934165609">
          <w:marLeft w:val="0"/>
          <w:marRight w:val="0"/>
          <w:marTop w:val="0"/>
          <w:marBottom w:val="0"/>
          <w:divBdr>
            <w:top w:val="none" w:sz="0" w:space="0" w:color="auto"/>
            <w:left w:val="none" w:sz="0" w:space="0" w:color="auto"/>
            <w:bottom w:val="none" w:sz="0" w:space="0" w:color="auto"/>
            <w:right w:val="none" w:sz="0" w:space="0" w:color="auto"/>
          </w:divBdr>
        </w:div>
        <w:div w:id="815687093">
          <w:marLeft w:val="0"/>
          <w:marRight w:val="0"/>
          <w:marTop w:val="0"/>
          <w:marBottom w:val="0"/>
          <w:divBdr>
            <w:top w:val="none" w:sz="0" w:space="0" w:color="auto"/>
            <w:left w:val="none" w:sz="0" w:space="0" w:color="auto"/>
            <w:bottom w:val="none" w:sz="0" w:space="0" w:color="auto"/>
            <w:right w:val="none" w:sz="0" w:space="0" w:color="auto"/>
          </w:divBdr>
        </w:div>
      </w:divsChild>
    </w:div>
    <w:div w:id="126318540">
      <w:bodyDiv w:val="1"/>
      <w:marLeft w:val="0"/>
      <w:marRight w:val="0"/>
      <w:marTop w:val="0"/>
      <w:marBottom w:val="0"/>
      <w:divBdr>
        <w:top w:val="none" w:sz="0" w:space="0" w:color="auto"/>
        <w:left w:val="none" w:sz="0" w:space="0" w:color="auto"/>
        <w:bottom w:val="none" w:sz="0" w:space="0" w:color="auto"/>
        <w:right w:val="none" w:sz="0" w:space="0" w:color="auto"/>
      </w:divBdr>
      <w:divsChild>
        <w:div w:id="578102528">
          <w:marLeft w:val="0"/>
          <w:marRight w:val="0"/>
          <w:marTop w:val="0"/>
          <w:marBottom w:val="0"/>
          <w:divBdr>
            <w:top w:val="none" w:sz="0" w:space="0" w:color="auto"/>
            <w:left w:val="none" w:sz="0" w:space="0" w:color="auto"/>
            <w:bottom w:val="none" w:sz="0" w:space="0" w:color="auto"/>
            <w:right w:val="none" w:sz="0" w:space="0" w:color="auto"/>
          </w:divBdr>
        </w:div>
        <w:div w:id="1979457054">
          <w:marLeft w:val="0"/>
          <w:marRight w:val="0"/>
          <w:marTop w:val="0"/>
          <w:marBottom w:val="0"/>
          <w:divBdr>
            <w:top w:val="none" w:sz="0" w:space="0" w:color="auto"/>
            <w:left w:val="none" w:sz="0" w:space="0" w:color="auto"/>
            <w:bottom w:val="none" w:sz="0" w:space="0" w:color="auto"/>
            <w:right w:val="none" w:sz="0" w:space="0" w:color="auto"/>
          </w:divBdr>
        </w:div>
      </w:divsChild>
    </w:div>
    <w:div w:id="126362404">
      <w:bodyDiv w:val="1"/>
      <w:marLeft w:val="0"/>
      <w:marRight w:val="0"/>
      <w:marTop w:val="0"/>
      <w:marBottom w:val="0"/>
      <w:divBdr>
        <w:top w:val="none" w:sz="0" w:space="0" w:color="auto"/>
        <w:left w:val="none" w:sz="0" w:space="0" w:color="auto"/>
        <w:bottom w:val="none" w:sz="0" w:space="0" w:color="auto"/>
        <w:right w:val="none" w:sz="0" w:space="0" w:color="auto"/>
      </w:divBdr>
      <w:divsChild>
        <w:div w:id="2102993964">
          <w:marLeft w:val="0"/>
          <w:marRight w:val="0"/>
          <w:marTop w:val="0"/>
          <w:marBottom w:val="0"/>
          <w:divBdr>
            <w:top w:val="none" w:sz="0" w:space="0" w:color="auto"/>
            <w:left w:val="none" w:sz="0" w:space="0" w:color="auto"/>
            <w:bottom w:val="none" w:sz="0" w:space="0" w:color="auto"/>
            <w:right w:val="none" w:sz="0" w:space="0" w:color="auto"/>
          </w:divBdr>
        </w:div>
        <w:div w:id="915941529">
          <w:marLeft w:val="0"/>
          <w:marRight w:val="0"/>
          <w:marTop w:val="0"/>
          <w:marBottom w:val="0"/>
          <w:divBdr>
            <w:top w:val="none" w:sz="0" w:space="0" w:color="auto"/>
            <w:left w:val="none" w:sz="0" w:space="0" w:color="auto"/>
            <w:bottom w:val="none" w:sz="0" w:space="0" w:color="auto"/>
            <w:right w:val="none" w:sz="0" w:space="0" w:color="auto"/>
          </w:divBdr>
        </w:div>
      </w:divsChild>
    </w:div>
    <w:div w:id="153617857">
      <w:bodyDiv w:val="1"/>
      <w:marLeft w:val="0"/>
      <w:marRight w:val="0"/>
      <w:marTop w:val="0"/>
      <w:marBottom w:val="0"/>
      <w:divBdr>
        <w:top w:val="none" w:sz="0" w:space="0" w:color="auto"/>
        <w:left w:val="none" w:sz="0" w:space="0" w:color="auto"/>
        <w:bottom w:val="none" w:sz="0" w:space="0" w:color="auto"/>
        <w:right w:val="none" w:sz="0" w:space="0" w:color="auto"/>
      </w:divBdr>
    </w:div>
    <w:div w:id="164395171">
      <w:bodyDiv w:val="1"/>
      <w:marLeft w:val="0"/>
      <w:marRight w:val="0"/>
      <w:marTop w:val="0"/>
      <w:marBottom w:val="0"/>
      <w:divBdr>
        <w:top w:val="none" w:sz="0" w:space="0" w:color="auto"/>
        <w:left w:val="none" w:sz="0" w:space="0" w:color="auto"/>
        <w:bottom w:val="none" w:sz="0" w:space="0" w:color="auto"/>
        <w:right w:val="none" w:sz="0" w:space="0" w:color="auto"/>
      </w:divBdr>
      <w:divsChild>
        <w:div w:id="422534840">
          <w:marLeft w:val="0"/>
          <w:marRight w:val="0"/>
          <w:marTop w:val="0"/>
          <w:marBottom w:val="0"/>
          <w:divBdr>
            <w:top w:val="none" w:sz="0" w:space="0" w:color="auto"/>
            <w:left w:val="none" w:sz="0" w:space="0" w:color="auto"/>
            <w:bottom w:val="none" w:sz="0" w:space="0" w:color="auto"/>
            <w:right w:val="none" w:sz="0" w:space="0" w:color="auto"/>
          </w:divBdr>
        </w:div>
        <w:div w:id="1443110294">
          <w:marLeft w:val="0"/>
          <w:marRight w:val="0"/>
          <w:marTop w:val="0"/>
          <w:marBottom w:val="0"/>
          <w:divBdr>
            <w:top w:val="none" w:sz="0" w:space="0" w:color="auto"/>
            <w:left w:val="none" w:sz="0" w:space="0" w:color="auto"/>
            <w:bottom w:val="none" w:sz="0" w:space="0" w:color="auto"/>
            <w:right w:val="none" w:sz="0" w:space="0" w:color="auto"/>
          </w:divBdr>
        </w:div>
      </w:divsChild>
    </w:div>
    <w:div w:id="200555490">
      <w:bodyDiv w:val="1"/>
      <w:marLeft w:val="0"/>
      <w:marRight w:val="0"/>
      <w:marTop w:val="0"/>
      <w:marBottom w:val="0"/>
      <w:divBdr>
        <w:top w:val="none" w:sz="0" w:space="0" w:color="auto"/>
        <w:left w:val="none" w:sz="0" w:space="0" w:color="auto"/>
        <w:bottom w:val="none" w:sz="0" w:space="0" w:color="auto"/>
        <w:right w:val="none" w:sz="0" w:space="0" w:color="auto"/>
      </w:divBdr>
      <w:divsChild>
        <w:div w:id="1832985418">
          <w:marLeft w:val="0"/>
          <w:marRight w:val="0"/>
          <w:marTop w:val="0"/>
          <w:marBottom w:val="0"/>
          <w:divBdr>
            <w:top w:val="none" w:sz="0" w:space="0" w:color="auto"/>
            <w:left w:val="none" w:sz="0" w:space="0" w:color="auto"/>
            <w:bottom w:val="none" w:sz="0" w:space="0" w:color="auto"/>
            <w:right w:val="none" w:sz="0" w:space="0" w:color="auto"/>
          </w:divBdr>
        </w:div>
        <w:div w:id="1789810237">
          <w:marLeft w:val="0"/>
          <w:marRight w:val="0"/>
          <w:marTop w:val="0"/>
          <w:marBottom w:val="0"/>
          <w:divBdr>
            <w:top w:val="none" w:sz="0" w:space="0" w:color="auto"/>
            <w:left w:val="none" w:sz="0" w:space="0" w:color="auto"/>
            <w:bottom w:val="none" w:sz="0" w:space="0" w:color="auto"/>
            <w:right w:val="none" w:sz="0" w:space="0" w:color="auto"/>
          </w:divBdr>
        </w:div>
      </w:divsChild>
    </w:div>
    <w:div w:id="237449572">
      <w:bodyDiv w:val="1"/>
      <w:marLeft w:val="0"/>
      <w:marRight w:val="0"/>
      <w:marTop w:val="0"/>
      <w:marBottom w:val="0"/>
      <w:divBdr>
        <w:top w:val="none" w:sz="0" w:space="0" w:color="auto"/>
        <w:left w:val="none" w:sz="0" w:space="0" w:color="auto"/>
        <w:bottom w:val="none" w:sz="0" w:space="0" w:color="auto"/>
        <w:right w:val="none" w:sz="0" w:space="0" w:color="auto"/>
      </w:divBdr>
      <w:divsChild>
        <w:div w:id="1848522146">
          <w:marLeft w:val="0"/>
          <w:marRight w:val="0"/>
          <w:marTop w:val="0"/>
          <w:marBottom w:val="0"/>
          <w:divBdr>
            <w:top w:val="none" w:sz="0" w:space="0" w:color="auto"/>
            <w:left w:val="none" w:sz="0" w:space="0" w:color="auto"/>
            <w:bottom w:val="none" w:sz="0" w:space="0" w:color="auto"/>
            <w:right w:val="none" w:sz="0" w:space="0" w:color="auto"/>
          </w:divBdr>
        </w:div>
      </w:divsChild>
    </w:div>
    <w:div w:id="274605108">
      <w:bodyDiv w:val="1"/>
      <w:marLeft w:val="0"/>
      <w:marRight w:val="0"/>
      <w:marTop w:val="0"/>
      <w:marBottom w:val="0"/>
      <w:divBdr>
        <w:top w:val="none" w:sz="0" w:space="0" w:color="auto"/>
        <w:left w:val="none" w:sz="0" w:space="0" w:color="auto"/>
        <w:bottom w:val="none" w:sz="0" w:space="0" w:color="auto"/>
        <w:right w:val="none" w:sz="0" w:space="0" w:color="auto"/>
      </w:divBdr>
    </w:div>
    <w:div w:id="371735798">
      <w:bodyDiv w:val="1"/>
      <w:marLeft w:val="0"/>
      <w:marRight w:val="0"/>
      <w:marTop w:val="0"/>
      <w:marBottom w:val="0"/>
      <w:divBdr>
        <w:top w:val="none" w:sz="0" w:space="0" w:color="auto"/>
        <w:left w:val="none" w:sz="0" w:space="0" w:color="auto"/>
        <w:bottom w:val="none" w:sz="0" w:space="0" w:color="auto"/>
        <w:right w:val="none" w:sz="0" w:space="0" w:color="auto"/>
      </w:divBdr>
    </w:div>
    <w:div w:id="446896692">
      <w:bodyDiv w:val="1"/>
      <w:marLeft w:val="0"/>
      <w:marRight w:val="0"/>
      <w:marTop w:val="0"/>
      <w:marBottom w:val="0"/>
      <w:divBdr>
        <w:top w:val="none" w:sz="0" w:space="0" w:color="auto"/>
        <w:left w:val="none" w:sz="0" w:space="0" w:color="auto"/>
        <w:bottom w:val="none" w:sz="0" w:space="0" w:color="auto"/>
        <w:right w:val="none" w:sz="0" w:space="0" w:color="auto"/>
      </w:divBdr>
      <w:divsChild>
        <w:div w:id="144589266">
          <w:marLeft w:val="0"/>
          <w:marRight w:val="0"/>
          <w:marTop w:val="0"/>
          <w:marBottom w:val="0"/>
          <w:divBdr>
            <w:top w:val="none" w:sz="0" w:space="0" w:color="auto"/>
            <w:left w:val="none" w:sz="0" w:space="0" w:color="auto"/>
            <w:bottom w:val="none" w:sz="0" w:space="0" w:color="auto"/>
            <w:right w:val="none" w:sz="0" w:space="0" w:color="auto"/>
          </w:divBdr>
          <w:divsChild>
            <w:div w:id="350768377">
              <w:marLeft w:val="0"/>
              <w:marRight w:val="0"/>
              <w:marTop w:val="0"/>
              <w:marBottom w:val="0"/>
              <w:divBdr>
                <w:top w:val="none" w:sz="0" w:space="0" w:color="auto"/>
                <w:left w:val="none" w:sz="0" w:space="0" w:color="auto"/>
                <w:bottom w:val="none" w:sz="0" w:space="0" w:color="auto"/>
                <w:right w:val="none" w:sz="0" w:space="0" w:color="auto"/>
              </w:divBdr>
            </w:div>
          </w:divsChild>
        </w:div>
        <w:div w:id="800420212">
          <w:marLeft w:val="0"/>
          <w:marRight w:val="0"/>
          <w:marTop w:val="0"/>
          <w:marBottom w:val="0"/>
          <w:divBdr>
            <w:top w:val="none" w:sz="0" w:space="0" w:color="auto"/>
            <w:left w:val="none" w:sz="0" w:space="0" w:color="auto"/>
            <w:bottom w:val="none" w:sz="0" w:space="0" w:color="auto"/>
            <w:right w:val="none" w:sz="0" w:space="0" w:color="auto"/>
          </w:divBdr>
          <w:divsChild>
            <w:div w:id="9870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3954">
      <w:bodyDiv w:val="1"/>
      <w:marLeft w:val="0"/>
      <w:marRight w:val="0"/>
      <w:marTop w:val="0"/>
      <w:marBottom w:val="0"/>
      <w:divBdr>
        <w:top w:val="none" w:sz="0" w:space="0" w:color="auto"/>
        <w:left w:val="none" w:sz="0" w:space="0" w:color="auto"/>
        <w:bottom w:val="none" w:sz="0" w:space="0" w:color="auto"/>
        <w:right w:val="none" w:sz="0" w:space="0" w:color="auto"/>
      </w:divBdr>
      <w:divsChild>
        <w:div w:id="1393232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7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9546">
      <w:bodyDiv w:val="1"/>
      <w:marLeft w:val="0"/>
      <w:marRight w:val="0"/>
      <w:marTop w:val="0"/>
      <w:marBottom w:val="0"/>
      <w:divBdr>
        <w:top w:val="none" w:sz="0" w:space="0" w:color="auto"/>
        <w:left w:val="none" w:sz="0" w:space="0" w:color="auto"/>
        <w:bottom w:val="none" w:sz="0" w:space="0" w:color="auto"/>
        <w:right w:val="none" w:sz="0" w:space="0" w:color="auto"/>
      </w:divBdr>
    </w:div>
    <w:div w:id="673344361">
      <w:bodyDiv w:val="1"/>
      <w:marLeft w:val="0"/>
      <w:marRight w:val="0"/>
      <w:marTop w:val="0"/>
      <w:marBottom w:val="0"/>
      <w:divBdr>
        <w:top w:val="none" w:sz="0" w:space="0" w:color="auto"/>
        <w:left w:val="none" w:sz="0" w:space="0" w:color="auto"/>
        <w:bottom w:val="none" w:sz="0" w:space="0" w:color="auto"/>
        <w:right w:val="none" w:sz="0" w:space="0" w:color="auto"/>
      </w:divBdr>
    </w:div>
    <w:div w:id="679626309">
      <w:bodyDiv w:val="1"/>
      <w:marLeft w:val="0"/>
      <w:marRight w:val="0"/>
      <w:marTop w:val="0"/>
      <w:marBottom w:val="0"/>
      <w:divBdr>
        <w:top w:val="none" w:sz="0" w:space="0" w:color="auto"/>
        <w:left w:val="none" w:sz="0" w:space="0" w:color="auto"/>
        <w:bottom w:val="none" w:sz="0" w:space="0" w:color="auto"/>
        <w:right w:val="none" w:sz="0" w:space="0" w:color="auto"/>
      </w:divBdr>
    </w:div>
    <w:div w:id="742336801">
      <w:bodyDiv w:val="1"/>
      <w:marLeft w:val="0"/>
      <w:marRight w:val="0"/>
      <w:marTop w:val="0"/>
      <w:marBottom w:val="0"/>
      <w:divBdr>
        <w:top w:val="none" w:sz="0" w:space="0" w:color="auto"/>
        <w:left w:val="none" w:sz="0" w:space="0" w:color="auto"/>
        <w:bottom w:val="none" w:sz="0" w:space="0" w:color="auto"/>
        <w:right w:val="none" w:sz="0" w:space="0" w:color="auto"/>
      </w:divBdr>
    </w:div>
    <w:div w:id="766392869">
      <w:bodyDiv w:val="1"/>
      <w:marLeft w:val="0"/>
      <w:marRight w:val="0"/>
      <w:marTop w:val="0"/>
      <w:marBottom w:val="0"/>
      <w:divBdr>
        <w:top w:val="none" w:sz="0" w:space="0" w:color="auto"/>
        <w:left w:val="none" w:sz="0" w:space="0" w:color="auto"/>
        <w:bottom w:val="none" w:sz="0" w:space="0" w:color="auto"/>
        <w:right w:val="none" w:sz="0" w:space="0" w:color="auto"/>
      </w:divBdr>
    </w:div>
    <w:div w:id="834420590">
      <w:bodyDiv w:val="1"/>
      <w:marLeft w:val="0"/>
      <w:marRight w:val="0"/>
      <w:marTop w:val="0"/>
      <w:marBottom w:val="0"/>
      <w:divBdr>
        <w:top w:val="none" w:sz="0" w:space="0" w:color="auto"/>
        <w:left w:val="none" w:sz="0" w:space="0" w:color="auto"/>
        <w:bottom w:val="none" w:sz="0" w:space="0" w:color="auto"/>
        <w:right w:val="none" w:sz="0" w:space="0" w:color="auto"/>
      </w:divBdr>
      <w:divsChild>
        <w:div w:id="1804813383">
          <w:marLeft w:val="0"/>
          <w:marRight w:val="0"/>
          <w:marTop w:val="0"/>
          <w:marBottom w:val="0"/>
          <w:divBdr>
            <w:top w:val="none" w:sz="0" w:space="0" w:color="auto"/>
            <w:left w:val="none" w:sz="0" w:space="0" w:color="auto"/>
            <w:bottom w:val="none" w:sz="0" w:space="0" w:color="auto"/>
            <w:right w:val="none" w:sz="0" w:space="0" w:color="auto"/>
          </w:divBdr>
        </w:div>
        <w:div w:id="1772507701">
          <w:marLeft w:val="0"/>
          <w:marRight w:val="0"/>
          <w:marTop w:val="0"/>
          <w:marBottom w:val="0"/>
          <w:divBdr>
            <w:top w:val="none" w:sz="0" w:space="0" w:color="auto"/>
            <w:left w:val="none" w:sz="0" w:space="0" w:color="auto"/>
            <w:bottom w:val="none" w:sz="0" w:space="0" w:color="auto"/>
            <w:right w:val="none" w:sz="0" w:space="0" w:color="auto"/>
          </w:divBdr>
        </w:div>
      </w:divsChild>
    </w:div>
    <w:div w:id="870918973">
      <w:bodyDiv w:val="1"/>
      <w:marLeft w:val="0"/>
      <w:marRight w:val="0"/>
      <w:marTop w:val="0"/>
      <w:marBottom w:val="0"/>
      <w:divBdr>
        <w:top w:val="none" w:sz="0" w:space="0" w:color="auto"/>
        <w:left w:val="none" w:sz="0" w:space="0" w:color="auto"/>
        <w:bottom w:val="none" w:sz="0" w:space="0" w:color="auto"/>
        <w:right w:val="none" w:sz="0" w:space="0" w:color="auto"/>
      </w:divBdr>
      <w:divsChild>
        <w:div w:id="1817069231">
          <w:marLeft w:val="0"/>
          <w:marRight w:val="0"/>
          <w:marTop w:val="0"/>
          <w:marBottom w:val="0"/>
          <w:divBdr>
            <w:top w:val="none" w:sz="0" w:space="0" w:color="auto"/>
            <w:left w:val="none" w:sz="0" w:space="0" w:color="auto"/>
            <w:bottom w:val="none" w:sz="0" w:space="0" w:color="auto"/>
            <w:right w:val="none" w:sz="0" w:space="0" w:color="auto"/>
          </w:divBdr>
        </w:div>
        <w:div w:id="1315836066">
          <w:marLeft w:val="0"/>
          <w:marRight w:val="0"/>
          <w:marTop w:val="0"/>
          <w:marBottom w:val="0"/>
          <w:divBdr>
            <w:top w:val="none" w:sz="0" w:space="0" w:color="auto"/>
            <w:left w:val="none" w:sz="0" w:space="0" w:color="auto"/>
            <w:bottom w:val="none" w:sz="0" w:space="0" w:color="auto"/>
            <w:right w:val="none" w:sz="0" w:space="0" w:color="auto"/>
          </w:divBdr>
        </w:div>
      </w:divsChild>
    </w:div>
    <w:div w:id="896937853">
      <w:bodyDiv w:val="1"/>
      <w:marLeft w:val="0"/>
      <w:marRight w:val="0"/>
      <w:marTop w:val="0"/>
      <w:marBottom w:val="0"/>
      <w:divBdr>
        <w:top w:val="none" w:sz="0" w:space="0" w:color="auto"/>
        <w:left w:val="none" w:sz="0" w:space="0" w:color="auto"/>
        <w:bottom w:val="none" w:sz="0" w:space="0" w:color="auto"/>
        <w:right w:val="none" w:sz="0" w:space="0" w:color="auto"/>
      </w:divBdr>
    </w:div>
    <w:div w:id="928124944">
      <w:bodyDiv w:val="1"/>
      <w:marLeft w:val="0"/>
      <w:marRight w:val="0"/>
      <w:marTop w:val="0"/>
      <w:marBottom w:val="0"/>
      <w:divBdr>
        <w:top w:val="none" w:sz="0" w:space="0" w:color="auto"/>
        <w:left w:val="none" w:sz="0" w:space="0" w:color="auto"/>
        <w:bottom w:val="none" w:sz="0" w:space="0" w:color="auto"/>
        <w:right w:val="none" w:sz="0" w:space="0" w:color="auto"/>
      </w:divBdr>
      <w:divsChild>
        <w:div w:id="1363818424">
          <w:marLeft w:val="0"/>
          <w:marRight w:val="0"/>
          <w:marTop w:val="0"/>
          <w:marBottom w:val="0"/>
          <w:divBdr>
            <w:top w:val="none" w:sz="0" w:space="0" w:color="auto"/>
            <w:left w:val="none" w:sz="0" w:space="0" w:color="auto"/>
            <w:bottom w:val="none" w:sz="0" w:space="0" w:color="auto"/>
            <w:right w:val="none" w:sz="0" w:space="0" w:color="auto"/>
          </w:divBdr>
        </w:div>
        <w:div w:id="843278184">
          <w:marLeft w:val="0"/>
          <w:marRight w:val="0"/>
          <w:marTop w:val="0"/>
          <w:marBottom w:val="0"/>
          <w:divBdr>
            <w:top w:val="none" w:sz="0" w:space="0" w:color="auto"/>
            <w:left w:val="none" w:sz="0" w:space="0" w:color="auto"/>
            <w:bottom w:val="none" w:sz="0" w:space="0" w:color="auto"/>
            <w:right w:val="none" w:sz="0" w:space="0" w:color="auto"/>
          </w:divBdr>
        </w:div>
        <w:div w:id="850219068">
          <w:marLeft w:val="0"/>
          <w:marRight w:val="0"/>
          <w:marTop w:val="0"/>
          <w:marBottom w:val="0"/>
          <w:divBdr>
            <w:top w:val="none" w:sz="0" w:space="0" w:color="auto"/>
            <w:left w:val="none" w:sz="0" w:space="0" w:color="auto"/>
            <w:bottom w:val="none" w:sz="0" w:space="0" w:color="auto"/>
            <w:right w:val="none" w:sz="0" w:space="0" w:color="auto"/>
          </w:divBdr>
        </w:div>
      </w:divsChild>
    </w:div>
    <w:div w:id="949820121">
      <w:bodyDiv w:val="1"/>
      <w:marLeft w:val="0"/>
      <w:marRight w:val="0"/>
      <w:marTop w:val="0"/>
      <w:marBottom w:val="0"/>
      <w:divBdr>
        <w:top w:val="none" w:sz="0" w:space="0" w:color="auto"/>
        <w:left w:val="none" w:sz="0" w:space="0" w:color="auto"/>
        <w:bottom w:val="none" w:sz="0" w:space="0" w:color="auto"/>
        <w:right w:val="none" w:sz="0" w:space="0" w:color="auto"/>
      </w:divBdr>
      <w:divsChild>
        <w:div w:id="201289861">
          <w:marLeft w:val="0"/>
          <w:marRight w:val="0"/>
          <w:marTop w:val="0"/>
          <w:marBottom w:val="0"/>
          <w:divBdr>
            <w:top w:val="none" w:sz="0" w:space="0" w:color="auto"/>
            <w:left w:val="none" w:sz="0" w:space="0" w:color="auto"/>
            <w:bottom w:val="none" w:sz="0" w:space="0" w:color="auto"/>
            <w:right w:val="none" w:sz="0" w:space="0" w:color="auto"/>
          </w:divBdr>
        </w:div>
        <w:div w:id="1179153811">
          <w:marLeft w:val="0"/>
          <w:marRight w:val="0"/>
          <w:marTop w:val="0"/>
          <w:marBottom w:val="0"/>
          <w:divBdr>
            <w:top w:val="none" w:sz="0" w:space="0" w:color="auto"/>
            <w:left w:val="none" w:sz="0" w:space="0" w:color="auto"/>
            <w:bottom w:val="none" w:sz="0" w:space="0" w:color="auto"/>
            <w:right w:val="none" w:sz="0" w:space="0" w:color="auto"/>
          </w:divBdr>
        </w:div>
      </w:divsChild>
    </w:div>
    <w:div w:id="980695144">
      <w:bodyDiv w:val="1"/>
      <w:marLeft w:val="0"/>
      <w:marRight w:val="0"/>
      <w:marTop w:val="0"/>
      <w:marBottom w:val="0"/>
      <w:divBdr>
        <w:top w:val="none" w:sz="0" w:space="0" w:color="auto"/>
        <w:left w:val="none" w:sz="0" w:space="0" w:color="auto"/>
        <w:bottom w:val="none" w:sz="0" w:space="0" w:color="auto"/>
        <w:right w:val="none" w:sz="0" w:space="0" w:color="auto"/>
      </w:divBdr>
      <w:divsChild>
        <w:div w:id="1581208126">
          <w:marLeft w:val="0"/>
          <w:marRight w:val="0"/>
          <w:marTop w:val="0"/>
          <w:marBottom w:val="0"/>
          <w:divBdr>
            <w:top w:val="none" w:sz="0" w:space="0" w:color="auto"/>
            <w:left w:val="none" w:sz="0" w:space="0" w:color="auto"/>
            <w:bottom w:val="none" w:sz="0" w:space="0" w:color="auto"/>
            <w:right w:val="none" w:sz="0" w:space="0" w:color="auto"/>
          </w:divBdr>
        </w:div>
        <w:div w:id="708992418">
          <w:marLeft w:val="0"/>
          <w:marRight w:val="0"/>
          <w:marTop w:val="0"/>
          <w:marBottom w:val="0"/>
          <w:divBdr>
            <w:top w:val="none" w:sz="0" w:space="0" w:color="auto"/>
            <w:left w:val="none" w:sz="0" w:space="0" w:color="auto"/>
            <w:bottom w:val="none" w:sz="0" w:space="0" w:color="auto"/>
            <w:right w:val="none" w:sz="0" w:space="0" w:color="auto"/>
          </w:divBdr>
        </w:div>
      </w:divsChild>
    </w:div>
    <w:div w:id="986085958">
      <w:bodyDiv w:val="1"/>
      <w:marLeft w:val="0"/>
      <w:marRight w:val="0"/>
      <w:marTop w:val="0"/>
      <w:marBottom w:val="0"/>
      <w:divBdr>
        <w:top w:val="none" w:sz="0" w:space="0" w:color="auto"/>
        <w:left w:val="none" w:sz="0" w:space="0" w:color="auto"/>
        <w:bottom w:val="none" w:sz="0" w:space="0" w:color="auto"/>
        <w:right w:val="none" w:sz="0" w:space="0" w:color="auto"/>
      </w:divBdr>
    </w:div>
    <w:div w:id="1060132902">
      <w:bodyDiv w:val="1"/>
      <w:marLeft w:val="0"/>
      <w:marRight w:val="0"/>
      <w:marTop w:val="0"/>
      <w:marBottom w:val="0"/>
      <w:divBdr>
        <w:top w:val="none" w:sz="0" w:space="0" w:color="auto"/>
        <w:left w:val="none" w:sz="0" w:space="0" w:color="auto"/>
        <w:bottom w:val="none" w:sz="0" w:space="0" w:color="auto"/>
        <w:right w:val="none" w:sz="0" w:space="0" w:color="auto"/>
      </w:divBdr>
      <w:divsChild>
        <w:div w:id="826896223">
          <w:marLeft w:val="0"/>
          <w:marRight w:val="0"/>
          <w:marTop w:val="0"/>
          <w:marBottom w:val="0"/>
          <w:divBdr>
            <w:top w:val="none" w:sz="0" w:space="0" w:color="auto"/>
            <w:left w:val="none" w:sz="0" w:space="0" w:color="auto"/>
            <w:bottom w:val="none" w:sz="0" w:space="0" w:color="auto"/>
            <w:right w:val="none" w:sz="0" w:space="0" w:color="auto"/>
          </w:divBdr>
        </w:div>
        <w:div w:id="660429845">
          <w:marLeft w:val="0"/>
          <w:marRight w:val="0"/>
          <w:marTop w:val="0"/>
          <w:marBottom w:val="0"/>
          <w:divBdr>
            <w:top w:val="none" w:sz="0" w:space="0" w:color="auto"/>
            <w:left w:val="none" w:sz="0" w:space="0" w:color="auto"/>
            <w:bottom w:val="none" w:sz="0" w:space="0" w:color="auto"/>
            <w:right w:val="none" w:sz="0" w:space="0" w:color="auto"/>
          </w:divBdr>
        </w:div>
      </w:divsChild>
    </w:div>
    <w:div w:id="1083844596">
      <w:bodyDiv w:val="1"/>
      <w:marLeft w:val="0"/>
      <w:marRight w:val="0"/>
      <w:marTop w:val="0"/>
      <w:marBottom w:val="0"/>
      <w:divBdr>
        <w:top w:val="none" w:sz="0" w:space="0" w:color="auto"/>
        <w:left w:val="none" w:sz="0" w:space="0" w:color="auto"/>
        <w:bottom w:val="none" w:sz="0" w:space="0" w:color="auto"/>
        <w:right w:val="none" w:sz="0" w:space="0" w:color="auto"/>
      </w:divBdr>
    </w:div>
    <w:div w:id="1117873923">
      <w:bodyDiv w:val="1"/>
      <w:marLeft w:val="0"/>
      <w:marRight w:val="0"/>
      <w:marTop w:val="0"/>
      <w:marBottom w:val="0"/>
      <w:divBdr>
        <w:top w:val="none" w:sz="0" w:space="0" w:color="auto"/>
        <w:left w:val="none" w:sz="0" w:space="0" w:color="auto"/>
        <w:bottom w:val="none" w:sz="0" w:space="0" w:color="auto"/>
        <w:right w:val="none" w:sz="0" w:space="0" w:color="auto"/>
      </w:divBdr>
      <w:divsChild>
        <w:div w:id="919674089">
          <w:marLeft w:val="0"/>
          <w:marRight w:val="0"/>
          <w:marTop w:val="0"/>
          <w:marBottom w:val="0"/>
          <w:divBdr>
            <w:top w:val="none" w:sz="0" w:space="0" w:color="auto"/>
            <w:left w:val="none" w:sz="0" w:space="0" w:color="auto"/>
            <w:bottom w:val="none" w:sz="0" w:space="0" w:color="auto"/>
            <w:right w:val="none" w:sz="0" w:space="0" w:color="auto"/>
          </w:divBdr>
        </w:div>
        <w:div w:id="953949421">
          <w:marLeft w:val="0"/>
          <w:marRight w:val="0"/>
          <w:marTop w:val="0"/>
          <w:marBottom w:val="0"/>
          <w:divBdr>
            <w:top w:val="none" w:sz="0" w:space="0" w:color="auto"/>
            <w:left w:val="none" w:sz="0" w:space="0" w:color="auto"/>
            <w:bottom w:val="none" w:sz="0" w:space="0" w:color="auto"/>
            <w:right w:val="none" w:sz="0" w:space="0" w:color="auto"/>
          </w:divBdr>
        </w:div>
      </w:divsChild>
    </w:div>
    <w:div w:id="1324891728">
      <w:bodyDiv w:val="1"/>
      <w:marLeft w:val="0"/>
      <w:marRight w:val="0"/>
      <w:marTop w:val="0"/>
      <w:marBottom w:val="0"/>
      <w:divBdr>
        <w:top w:val="none" w:sz="0" w:space="0" w:color="auto"/>
        <w:left w:val="none" w:sz="0" w:space="0" w:color="auto"/>
        <w:bottom w:val="none" w:sz="0" w:space="0" w:color="auto"/>
        <w:right w:val="none" w:sz="0" w:space="0" w:color="auto"/>
      </w:divBdr>
    </w:div>
    <w:div w:id="1450397257">
      <w:bodyDiv w:val="1"/>
      <w:marLeft w:val="0"/>
      <w:marRight w:val="0"/>
      <w:marTop w:val="0"/>
      <w:marBottom w:val="0"/>
      <w:divBdr>
        <w:top w:val="none" w:sz="0" w:space="0" w:color="auto"/>
        <w:left w:val="none" w:sz="0" w:space="0" w:color="auto"/>
        <w:bottom w:val="none" w:sz="0" w:space="0" w:color="auto"/>
        <w:right w:val="none" w:sz="0" w:space="0" w:color="auto"/>
      </w:divBdr>
    </w:div>
    <w:div w:id="1454904399">
      <w:bodyDiv w:val="1"/>
      <w:marLeft w:val="0"/>
      <w:marRight w:val="0"/>
      <w:marTop w:val="0"/>
      <w:marBottom w:val="0"/>
      <w:divBdr>
        <w:top w:val="none" w:sz="0" w:space="0" w:color="auto"/>
        <w:left w:val="none" w:sz="0" w:space="0" w:color="auto"/>
        <w:bottom w:val="none" w:sz="0" w:space="0" w:color="auto"/>
        <w:right w:val="none" w:sz="0" w:space="0" w:color="auto"/>
      </w:divBdr>
      <w:divsChild>
        <w:div w:id="230621529">
          <w:marLeft w:val="0"/>
          <w:marRight w:val="0"/>
          <w:marTop w:val="0"/>
          <w:marBottom w:val="0"/>
          <w:divBdr>
            <w:top w:val="none" w:sz="0" w:space="0" w:color="auto"/>
            <w:left w:val="none" w:sz="0" w:space="0" w:color="auto"/>
            <w:bottom w:val="none" w:sz="0" w:space="0" w:color="auto"/>
            <w:right w:val="none" w:sz="0" w:space="0" w:color="auto"/>
          </w:divBdr>
        </w:div>
        <w:div w:id="1052732773">
          <w:marLeft w:val="0"/>
          <w:marRight w:val="0"/>
          <w:marTop w:val="0"/>
          <w:marBottom w:val="0"/>
          <w:divBdr>
            <w:top w:val="none" w:sz="0" w:space="0" w:color="auto"/>
            <w:left w:val="none" w:sz="0" w:space="0" w:color="auto"/>
            <w:bottom w:val="none" w:sz="0" w:space="0" w:color="auto"/>
            <w:right w:val="none" w:sz="0" w:space="0" w:color="auto"/>
          </w:divBdr>
        </w:div>
      </w:divsChild>
    </w:div>
    <w:div w:id="1517770571">
      <w:bodyDiv w:val="1"/>
      <w:marLeft w:val="0"/>
      <w:marRight w:val="0"/>
      <w:marTop w:val="0"/>
      <w:marBottom w:val="0"/>
      <w:divBdr>
        <w:top w:val="none" w:sz="0" w:space="0" w:color="auto"/>
        <w:left w:val="none" w:sz="0" w:space="0" w:color="auto"/>
        <w:bottom w:val="none" w:sz="0" w:space="0" w:color="auto"/>
        <w:right w:val="none" w:sz="0" w:space="0" w:color="auto"/>
      </w:divBdr>
    </w:div>
    <w:div w:id="1582565325">
      <w:bodyDiv w:val="1"/>
      <w:marLeft w:val="0"/>
      <w:marRight w:val="0"/>
      <w:marTop w:val="0"/>
      <w:marBottom w:val="0"/>
      <w:divBdr>
        <w:top w:val="none" w:sz="0" w:space="0" w:color="auto"/>
        <w:left w:val="none" w:sz="0" w:space="0" w:color="auto"/>
        <w:bottom w:val="none" w:sz="0" w:space="0" w:color="auto"/>
        <w:right w:val="none" w:sz="0" w:space="0" w:color="auto"/>
      </w:divBdr>
      <w:divsChild>
        <w:div w:id="1649674943">
          <w:marLeft w:val="0"/>
          <w:marRight w:val="0"/>
          <w:marTop w:val="0"/>
          <w:marBottom w:val="0"/>
          <w:divBdr>
            <w:top w:val="none" w:sz="0" w:space="0" w:color="auto"/>
            <w:left w:val="none" w:sz="0" w:space="0" w:color="auto"/>
            <w:bottom w:val="none" w:sz="0" w:space="0" w:color="auto"/>
            <w:right w:val="none" w:sz="0" w:space="0" w:color="auto"/>
          </w:divBdr>
        </w:div>
        <w:div w:id="1367218454">
          <w:marLeft w:val="0"/>
          <w:marRight w:val="0"/>
          <w:marTop w:val="0"/>
          <w:marBottom w:val="0"/>
          <w:divBdr>
            <w:top w:val="none" w:sz="0" w:space="0" w:color="auto"/>
            <w:left w:val="none" w:sz="0" w:space="0" w:color="auto"/>
            <w:bottom w:val="none" w:sz="0" w:space="0" w:color="auto"/>
            <w:right w:val="none" w:sz="0" w:space="0" w:color="auto"/>
          </w:divBdr>
        </w:div>
      </w:divsChild>
    </w:div>
    <w:div w:id="1592735717">
      <w:bodyDiv w:val="1"/>
      <w:marLeft w:val="0"/>
      <w:marRight w:val="0"/>
      <w:marTop w:val="0"/>
      <w:marBottom w:val="0"/>
      <w:divBdr>
        <w:top w:val="none" w:sz="0" w:space="0" w:color="auto"/>
        <w:left w:val="none" w:sz="0" w:space="0" w:color="auto"/>
        <w:bottom w:val="none" w:sz="0" w:space="0" w:color="auto"/>
        <w:right w:val="none" w:sz="0" w:space="0" w:color="auto"/>
      </w:divBdr>
      <w:divsChild>
        <w:div w:id="642732460">
          <w:marLeft w:val="0"/>
          <w:marRight w:val="0"/>
          <w:marTop w:val="0"/>
          <w:marBottom w:val="0"/>
          <w:divBdr>
            <w:top w:val="none" w:sz="0" w:space="0" w:color="auto"/>
            <w:left w:val="none" w:sz="0" w:space="0" w:color="auto"/>
            <w:bottom w:val="none" w:sz="0" w:space="0" w:color="auto"/>
            <w:right w:val="none" w:sz="0" w:space="0" w:color="auto"/>
          </w:divBdr>
        </w:div>
        <w:div w:id="1433277013">
          <w:marLeft w:val="0"/>
          <w:marRight w:val="0"/>
          <w:marTop w:val="0"/>
          <w:marBottom w:val="0"/>
          <w:divBdr>
            <w:top w:val="none" w:sz="0" w:space="0" w:color="auto"/>
            <w:left w:val="none" w:sz="0" w:space="0" w:color="auto"/>
            <w:bottom w:val="none" w:sz="0" w:space="0" w:color="auto"/>
            <w:right w:val="none" w:sz="0" w:space="0" w:color="auto"/>
          </w:divBdr>
        </w:div>
      </w:divsChild>
    </w:div>
    <w:div w:id="1659924247">
      <w:bodyDiv w:val="1"/>
      <w:marLeft w:val="0"/>
      <w:marRight w:val="0"/>
      <w:marTop w:val="0"/>
      <w:marBottom w:val="0"/>
      <w:divBdr>
        <w:top w:val="none" w:sz="0" w:space="0" w:color="auto"/>
        <w:left w:val="none" w:sz="0" w:space="0" w:color="auto"/>
        <w:bottom w:val="none" w:sz="0" w:space="0" w:color="auto"/>
        <w:right w:val="none" w:sz="0" w:space="0" w:color="auto"/>
      </w:divBdr>
    </w:div>
    <w:div w:id="1682312128">
      <w:bodyDiv w:val="1"/>
      <w:marLeft w:val="0"/>
      <w:marRight w:val="0"/>
      <w:marTop w:val="0"/>
      <w:marBottom w:val="0"/>
      <w:divBdr>
        <w:top w:val="none" w:sz="0" w:space="0" w:color="auto"/>
        <w:left w:val="none" w:sz="0" w:space="0" w:color="auto"/>
        <w:bottom w:val="none" w:sz="0" w:space="0" w:color="auto"/>
        <w:right w:val="none" w:sz="0" w:space="0" w:color="auto"/>
      </w:divBdr>
    </w:div>
    <w:div w:id="1737584816">
      <w:bodyDiv w:val="1"/>
      <w:marLeft w:val="0"/>
      <w:marRight w:val="0"/>
      <w:marTop w:val="0"/>
      <w:marBottom w:val="0"/>
      <w:divBdr>
        <w:top w:val="none" w:sz="0" w:space="0" w:color="auto"/>
        <w:left w:val="none" w:sz="0" w:space="0" w:color="auto"/>
        <w:bottom w:val="none" w:sz="0" w:space="0" w:color="auto"/>
        <w:right w:val="none" w:sz="0" w:space="0" w:color="auto"/>
      </w:divBdr>
      <w:divsChild>
        <w:div w:id="296495491">
          <w:marLeft w:val="0"/>
          <w:marRight w:val="0"/>
          <w:marTop w:val="0"/>
          <w:marBottom w:val="0"/>
          <w:divBdr>
            <w:top w:val="none" w:sz="0" w:space="0" w:color="auto"/>
            <w:left w:val="none" w:sz="0" w:space="0" w:color="auto"/>
            <w:bottom w:val="none" w:sz="0" w:space="0" w:color="auto"/>
            <w:right w:val="none" w:sz="0" w:space="0" w:color="auto"/>
          </w:divBdr>
        </w:div>
        <w:div w:id="528878108">
          <w:marLeft w:val="0"/>
          <w:marRight w:val="0"/>
          <w:marTop w:val="0"/>
          <w:marBottom w:val="0"/>
          <w:divBdr>
            <w:top w:val="none" w:sz="0" w:space="0" w:color="auto"/>
            <w:left w:val="none" w:sz="0" w:space="0" w:color="auto"/>
            <w:bottom w:val="none" w:sz="0" w:space="0" w:color="auto"/>
            <w:right w:val="none" w:sz="0" w:space="0" w:color="auto"/>
          </w:divBdr>
        </w:div>
      </w:divsChild>
    </w:div>
    <w:div w:id="1773865225">
      <w:bodyDiv w:val="1"/>
      <w:marLeft w:val="0"/>
      <w:marRight w:val="0"/>
      <w:marTop w:val="0"/>
      <w:marBottom w:val="0"/>
      <w:divBdr>
        <w:top w:val="none" w:sz="0" w:space="0" w:color="auto"/>
        <w:left w:val="none" w:sz="0" w:space="0" w:color="auto"/>
        <w:bottom w:val="none" w:sz="0" w:space="0" w:color="auto"/>
        <w:right w:val="none" w:sz="0" w:space="0" w:color="auto"/>
      </w:divBdr>
    </w:div>
    <w:div w:id="1805544566">
      <w:bodyDiv w:val="1"/>
      <w:marLeft w:val="0"/>
      <w:marRight w:val="0"/>
      <w:marTop w:val="0"/>
      <w:marBottom w:val="0"/>
      <w:divBdr>
        <w:top w:val="none" w:sz="0" w:space="0" w:color="auto"/>
        <w:left w:val="none" w:sz="0" w:space="0" w:color="auto"/>
        <w:bottom w:val="none" w:sz="0" w:space="0" w:color="auto"/>
        <w:right w:val="none" w:sz="0" w:space="0" w:color="auto"/>
      </w:divBdr>
      <w:divsChild>
        <w:div w:id="408160340">
          <w:marLeft w:val="0"/>
          <w:marRight w:val="0"/>
          <w:marTop w:val="0"/>
          <w:marBottom w:val="0"/>
          <w:divBdr>
            <w:top w:val="none" w:sz="0" w:space="0" w:color="auto"/>
            <w:left w:val="none" w:sz="0" w:space="0" w:color="auto"/>
            <w:bottom w:val="none" w:sz="0" w:space="0" w:color="auto"/>
            <w:right w:val="none" w:sz="0" w:space="0" w:color="auto"/>
          </w:divBdr>
        </w:div>
        <w:div w:id="375393273">
          <w:marLeft w:val="0"/>
          <w:marRight w:val="0"/>
          <w:marTop w:val="0"/>
          <w:marBottom w:val="0"/>
          <w:divBdr>
            <w:top w:val="none" w:sz="0" w:space="0" w:color="auto"/>
            <w:left w:val="none" w:sz="0" w:space="0" w:color="auto"/>
            <w:bottom w:val="none" w:sz="0" w:space="0" w:color="auto"/>
            <w:right w:val="none" w:sz="0" w:space="0" w:color="auto"/>
          </w:divBdr>
        </w:div>
      </w:divsChild>
    </w:div>
    <w:div w:id="1898541706">
      <w:bodyDiv w:val="1"/>
      <w:marLeft w:val="0"/>
      <w:marRight w:val="0"/>
      <w:marTop w:val="0"/>
      <w:marBottom w:val="0"/>
      <w:divBdr>
        <w:top w:val="none" w:sz="0" w:space="0" w:color="auto"/>
        <w:left w:val="none" w:sz="0" w:space="0" w:color="auto"/>
        <w:bottom w:val="none" w:sz="0" w:space="0" w:color="auto"/>
        <w:right w:val="none" w:sz="0" w:space="0" w:color="auto"/>
      </w:divBdr>
      <w:divsChild>
        <w:div w:id="12810444">
          <w:marLeft w:val="0"/>
          <w:marRight w:val="0"/>
          <w:marTop w:val="0"/>
          <w:marBottom w:val="0"/>
          <w:divBdr>
            <w:top w:val="none" w:sz="0" w:space="0" w:color="auto"/>
            <w:left w:val="none" w:sz="0" w:space="0" w:color="auto"/>
            <w:bottom w:val="none" w:sz="0" w:space="0" w:color="auto"/>
            <w:right w:val="none" w:sz="0" w:space="0" w:color="auto"/>
          </w:divBdr>
        </w:div>
        <w:div w:id="1329938466">
          <w:marLeft w:val="0"/>
          <w:marRight w:val="0"/>
          <w:marTop w:val="0"/>
          <w:marBottom w:val="0"/>
          <w:divBdr>
            <w:top w:val="none" w:sz="0" w:space="0" w:color="auto"/>
            <w:left w:val="none" w:sz="0" w:space="0" w:color="auto"/>
            <w:bottom w:val="none" w:sz="0" w:space="0" w:color="auto"/>
            <w:right w:val="none" w:sz="0" w:space="0" w:color="auto"/>
          </w:divBdr>
        </w:div>
      </w:divsChild>
    </w:div>
    <w:div w:id="1900165798">
      <w:bodyDiv w:val="1"/>
      <w:marLeft w:val="0"/>
      <w:marRight w:val="0"/>
      <w:marTop w:val="0"/>
      <w:marBottom w:val="0"/>
      <w:divBdr>
        <w:top w:val="none" w:sz="0" w:space="0" w:color="auto"/>
        <w:left w:val="none" w:sz="0" w:space="0" w:color="auto"/>
        <w:bottom w:val="none" w:sz="0" w:space="0" w:color="auto"/>
        <w:right w:val="none" w:sz="0" w:space="0" w:color="auto"/>
      </w:divBdr>
    </w:div>
    <w:div w:id="1960646336">
      <w:bodyDiv w:val="1"/>
      <w:marLeft w:val="0"/>
      <w:marRight w:val="0"/>
      <w:marTop w:val="0"/>
      <w:marBottom w:val="0"/>
      <w:divBdr>
        <w:top w:val="none" w:sz="0" w:space="0" w:color="auto"/>
        <w:left w:val="none" w:sz="0" w:space="0" w:color="auto"/>
        <w:bottom w:val="none" w:sz="0" w:space="0" w:color="auto"/>
        <w:right w:val="none" w:sz="0" w:space="0" w:color="auto"/>
      </w:divBdr>
    </w:div>
    <w:div w:id="1989285360">
      <w:bodyDiv w:val="1"/>
      <w:marLeft w:val="0"/>
      <w:marRight w:val="0"/>
      <w:marTop w:val="0"/>
      <w:marBottom w:val="0"/>
      <w:divBdr>
        <w:top w:val="none" w:sz="0" w:space="0" w:color="auto"/>
        <w:left w:val="none" w:sz="0" w:space="0" w:color="auto"/>
        <w:bottom w:val="none" w:sz="0" w:space="0" w:color="auto"/>
        <w:right w:val="none" w:sz="0" w:space="0" w:color="auto"/>
      </w:divBdr>
    </w:div>
    <w:div w:id="2004628400">
      <w:bodyDiv w:val="1"/>
      <w:marLeft w:val="0"/>
      <w:marRight w:val="0"/>
      <w:marTop w:val="0"/>
      <w:marBottom w:val="0"/>
      <w:divBdr>
        <w:top w:val="none" w:sz="0" w:space="0" w:color="auto"/>
        <w:left w:val="none" w:sz="0" w:space="0" w:color="auto"/>
        <w:bottom w:val="none" w:sz="0" w:space="0" w:color="auto"/>
        <w:right w:val="none" w:sz="0" w:space="0" w:color="auto"/>
      </w:divBdr>
      <w:divsChild>
        <w:div w:id="2079816100">
          <w:marLeft w:val="0"/>
          <w:marRight w:val="0"/>
          <w:marTop w:val="0"/>
          <w:marBottom w:val="0"/>
          <w:divBdr>
            <w:top w:val="none" w:sz="0" w:space="0" w:color="auto"/>
            <w:left w:val="none" w:sz="0" w:space="0" w:color="auto"/>
            <w:bottom w:val="none" w:sz="0" w:space="0" w:color="auto"/>
            <w:right w:val="none" w:sz="0" w:space="0" w:color="auto"/>
          </w:divBdr>
          <w:divsChild>
            <w:div w:id="1391728721">
              <w:marLeft w:val="0"/>
              <w:marRight w:val="0"/>
              <w:marTop w:val="0"/>
              <w:marBottom w:val="0"/>
              <w:divBdr>
                <w:top w:val="none" w:sz="0" w:space="0" w:color="auto"/>
                <w:left w:val="none" w:sz="0" w:space="0" w:color="auto"/>
                <w:bottom w:val="none" w:sz="0" w:space="0" w:color="auto"/>
                <w:right w:val="none" w:sz="0" w:space="0" w:color="auto"/>
              </w:divBdr>
            </w:div>
          </w:divsChild>
        </w:div>
        <w:div w:id="782841410">
          <w:marLeft w:val="0"/>
          <w:marRight w:val="0"/>
          <w:marTop w:val="0"/>
          <w:marBottom w:val="0"/>
          <w:divBdr>
            <w:top w:val="none" w:sz="0" w:space="0" w:color="auto"/>
            <w:left w:val="none" w:sz="0" w:space="0" w:color="auto"/>
            <w:bottom w:val="none" w:sz="0" w:space="0" w:color="auto"/>
            <w:right w:val="none" w:sz="0" w:space="0" w:color="auto"/>
          </w:divBdr>
          <w:divsChild>
            <w:div w:id="752967905">
              <w:marLeft w:val="0"/>
              <w:marRight w:val="0"/>
              <w:marTop w:val="0"/>
              <w:marBottom w:val="0"/>
              <w:divBdr>
                <w:top w:val="none" w:sz="0" w:space="0" w:color="auto"/>
                <w:left w:val="none" w:sz="0" w:space="0" w:color="auto"/>
                <w:bottom w:val="none" w:sz="0" w:space="0" w:color="auto"/>
                <w:right w:val="none" w:sz="0" w:space="0" w:color="auto"/>
              </w:divBdr>
            </w:div>
          </w:divsChild>
        </w:div>
        <w:div w:id="117644624">
          <w:marLeft w:val="0"/>
          <w:marRight w:val="0"/>
          <w:marTop w:val="0"/>
          <w:marBottom w:val="0"/>
          <w:divBdr>
            <w:top w:val="none" w:sz="0" w:space="0" w:color="auto"/>
            <w:left w:val="none" w:sz="0" w:space="0" w:color="auto"/>
            <w:bottom w:val="none" w:sz="0" w:space="0" w:color="auto"/>
            <w:right w:val="none" w:sz="0" w:space="0" w:color="auto"/>
          </w:divBdr>
          <w:divsChild>
            <w:div w:id="206140449">
              <w:marLeft w:val="0"/>
              <w:marRight w:val="0"/>
              <w:marTop w:val="0"/>
              <w:marBottom w:val="0"/>
              <w:divBdr>
                <w:top w:val="none" w:sz="0" w:space="0" w:color="auto"/>
                <w:left w:val="none" w:sz="0" w:space="0" w:color="auto"/>
                <w:bottom w:val="none" w:sz="0" w:space="0" w:color="auto"/>
                <w:right w:val="none" w:sz="0" w:space="0" w:color="auto"/>
              </w:divBdr>
            </w:div>
            <w:div w:id="1330256811">
              <w:marLeft w:val="0"/>
              <w:marRight w:val="0"/>
              <w:marTop w:val="0"/>
              <w:marBottom w:val="0"/>
              <w:divBdr>
                <w:top w:val="none" w:sz="0" w:space="0" w:color="auto"/>
                <w:left w:val="none" w:sz="0" w:space="0" w:color="auto"/>
                <w:bottom w:val="none" w:sz="0" w:space="0" w:color="auto"/>
                <w:right w:val="none" w:sz="0" w:space="0" w:color="auto"/>
              </w:divBdr>
            </w:div>
          </w:divsChild>
        </w:div>
        <w:div w:id="672880937">
          <w:marLeft w:val="0"/>
          <w:marRight w:val="0"/>
          <w:marTop w:val="0"/>
          <w:marBottom w:val="0"/>
          <w:divBdr>
            <w:top w:val="none" w:sz="0" w:space="0" w:color="auto"/>
            <w:left w:val="none" w:sz="0" w:space="0" w:color="auto"/>
            <w:bottom w:val="none" w:sz="0" w:space="0" w:color="auto"/>
            <w:right w:val="none" w:sz="0" w:space="0" w:color="auto"/>
          </w:divBdr>
          <w:divsChild>
            <w:div w:id="156776713">
              <w:marLeft w:val="0"/>
              <w:marRight w:val="0"/>
              <w:marTop w:val="0"/>
              <w:marBottom w:val="0"/>
              <w:divBdr>
                <w:top w:val="none" w:sz="0" w:space="0" w:color="auto"/>
                <w:left w:val="none" w:sz="0" w:space="0" w:color="auto"/>
                <w:bottom w:val="none" w:sz="0" w:space="0" w:color="auto"/>
                <w:right w:val="none" w:sz="0" w:space="0" w:color="auto"/>
              </w:divBdr>
            </w:div>
            <w:div w:id="580020212">
              <w:marLeft w:val="0"/>
              <w:marRight w:val="0"/>
              <w:marTop w:val="0"/>
              <w:marBottom w:val="0"/>
              <w:divBdr>
                <w:top w:val="none" w:sz="0" w:space="0" w:color="auto"/>
                <w:left w:val="none" w:sz="0" w:space="0" w:color="auto"/>
                <w:bottom w:val="none" w:sz="0" w:space="0" w:color="auto"/>
                <w:right w:val="none" w:sz="0" w:space="0" w:color="auto"/>
              </w:divBdr>
            </w:div>
          </w:divsChild>
        </w:div>
        <w:div w:id="383262575">
          <w:marLeft w:val="0"/>
          <w:marRight w:val="0"/>
          <w:marTop w:val="0"/>
          <w:marBottom w:val="0"/>
          <w:divBdr>
            <w:top w:val="none" w:sz="0" w:space="0" w:color="auto"/>
            <w:left w:val="none" w:sz="0" w:space="0" w:color="auto"/>
            <w:bottom w:val="none" w:sz="0" w:space="0" w:color="auto"/>
            <w:right w:val="none" w:sz="0" w:space="0" w:color="auto"/>
          </w:divBdr>
          <w:divsChild>
            <w:div w:id="414206870">
              <w:marLeft w:val="0"/>
              <w:marRight w:val="0"/>
              <w:marTop w:val="0"/>
              <w:marBottom w:val="0"/>
              <w:divBdr>
                <w:top w:val="none" w:sz="0" w:space="0" w:color="auto"/>
                <w:left w:val="none" w:sz="0" w:space="0" w:color="auto"/>
                <w:bottom w:val="none" w:sz="0" w:space="0" w:color="auto"/>
                <w:right w:val="none" w:sz="0" w:space="0" w:color="auto"/>
              </w:divBdr>
            </w:div>
            <w:div w:id="1178739515">
              <w:marLeft w:val="0"/>
              <w:marRight w:val="0"/>
              <w:marTop w:val="0"/>
              <w:marBottom w:val="0"/>
              <w:divBdr>
                <w:top w:val="none" w:sz="0" w:space="0" w:color="auto"/>
                <w:left w:val="none" w:sz="0" w:space="0" w:color="auto"/>
                <w:bottom w:val="none" w:sz="0" w:space="0" w:color="auto"/>
                <w:right w:val="none" w:sz="0" w:space="0" w:color="auto"/>
              </w:divBdr>
            </w:div>
          </w:divsChild>
        </w:div>
        <w:div w:id="1167668783">
          <w:marLeft w:val="0"/>
          <w:marRight w:val="0"/>
          <w:marTop w:val="0"/>
          <w:marBottom w:val="0"/>
          <w:divBdr>
            <w:top w:val="none" w:sz="0" w:space="0" w:color="auto"/>
            <w:left w:val="none" w:sz="0" w:space="0" w:color="auto"/>
            <w:bottom w:val="none" w:sz="0" w:space="0" w:color="auto"/>
            <w:right w:val="none" w:sz="0" w:space="0" w:color="auto"/>
          </w:divBdr>
          <w:divsChild>
            <w:div w:id="1762263196">
              <w:marLeft w:val="0"/>
              <w:marRight w:val="0"/>
              <w:marTop w:val="0"/>
              <w:marBottom w:val="0"/>
              <w:divBdr>
                <w:top w:val="none" w:sz="0" w:space="0" w:color="auto"/>
                <w:left w:val="none" w:sz="0" w:space="0" w:color="auto"/>
                <w:bottom w:val="none" w:sz="0" w:space="0" w:color="auto"/>
                <w:right w:val="none" w:sz="0" w:space="0" w:color="auto"/>
              </w:divBdr>
            </w:div>
            <w:div w:id="1858692812">
              <w:marLeft w:val="0"/>
              <w:marRight w:val="0"/>
              <w:marTop w:val="0"/>
              <w:marBottom w:val="0"/>
              <w:divBdr>
                <w:top w:val="none" w:sz="0" w:space="0" w:color="auto"/>
                <w:left w:val="none" w:sz="0" w:space="0" w:color="auto"/>
                <w:bottom w:val="none" w:sz="0" w:space="0" w:color="auto"/>
                <w:right w:val="none" w:sz="0" w:space="0" w:color="auto"/>
              </w:divBdr>
            </w:div>
          </w:divsChild>
        </w:div>
        <w:div w:id="1939409558">
          <w:marLeft w:val="0"/>
          <w:marRight w:val="0"/>
          <w:marTop w:val="0"/>
          <w:marBottom w:val="0"/>
          <w:divBdr>
            <w:top w:val="none" w:sz="0" w:space="0" w:color="auto"/>
            <w:left w:val="none" w:sz="0" w:space="0" w:color="auto"/>
            <w:bottom w:val="none" w:sz="0" w:space="0" w:color="auto"/>
            <w:right w:val="none" w:sz="0" w:space="0" w:color="auto"/>
          </w:divBdr>
          <w:divsChild>
            <w:div w:id="8011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5577">
      <w:bodyDiv w:val="1"/>
      <w:marLeft w:val="0"/>
      <w:marRight w:val="0"/>
      <w:marTop w:val="0"/>
      <w:marBottom w:val="0"/>
      <w:divBdr>
        <w:top w:val="none" w:sz="0" w:space="0" w:color="auto"/>
        <w:left w:val="none" w:sz="0" w:space="0" w:color="auto"/>
        <w:bottom w:val="none" w:sz="0" w:space="0" w:color="auto"/>
        <w:right w:val="none" w:sz="0" w:space="0" w:color="auto"/>
      </w:divBdr>
    </w:div>
    <w:div w:id="2023430005">
      <w:bodyDiv w:val="1"/>
      <w:marLeft w:val="0"/>
      <w:marRight w:val="0"/>
      <w:marTop w:val="0"/>
      <w:marBottom w:val="0"/>
      <w:divBdr>
        <w:top w:val="none" w:sz="0" w:space="0" w:color="auto"/>
        <w:left w:val="none" w:sz="0" w:space="0" w:color="auto"/>
        <w:bottom w:val="none" w:sz="0" w:space="0" w:color="auto"/>
        <w:right w:val="none" w:sz="0" w:space="0" w:color="auto"/>
      </w:divBdr>
      <w:divsChild>
        <w:div w:id="822939400">
          <w:marLeft w:val="0"/>
          <w:marRight w:val="0"/>
          <w:marTop w:val="0"/>
          <w:marBottom w:val="0"/>
          <w:divBdr>
            <w:top w:val="none" w:sz="0" w:space="0" w:color="auto"/>
            <w:left w:val="none" w:sz="0" w:space="0" w:color="auto"/>
            <w:bottom w:val="none" w:sz="0" w:space="0" w:color="auto"/>
            <w:right w:val="none" w:sz="0" w:space="0" w:color="auto"/>
          </w:divBdr>
        </w:div>
        <w:div w:id="806824142">
          <w:marLeft w:val="0"/>
          <w:marRight w:val="0"/>
          <w:marTop w:val="0"/>
          <w:marBottom w:val="0"/>
          <w:divBdr>
            <w:top w:val="none" w:sz="0" w:space="0" w:color="auto"/>
            <w:left w:val="none" w:sz="0" w:space="0" w:color="auto"/>
            <w:bottom w:val="none" w:sz="0" w:space="0" w:color="auto"/>
            <w:right w:val="none" w:sz="0" w:space="0" w:color="auto"/>
          </w:divBdr>
        </w:div>
      </w:divsChild>
    </w:div>
    <w:div w:id="2048556183">
      <w:bodyDiv w:val="1"/>
      <w:marLeft w:val="0"/>
      <w:marRight w:val="0"/>
      <w:marTop w:val="0"/>
      <w:marBottom w:val="0"/>
      <w:divBdr>
        <w:top w:val="none" w:sz="0" w:space="0" w:color="auto"/>
        <w:left w:val="none" w:sz="0" w:space="0" w:color="auto"/>
        <w:bottom w:val="none" w:sz="0" w:space="0" w:color="auto"/>
        <w:right w:val="none" w:sz="0" w:space="0" w:color="auto"/>
      </w:divBdr>
    </w:div>
    <w:div w:id="2105686583">
      <w:bodyDiv w:val="1"/>
      <w:marLeft w:val="0"/>
      <w:marRight w:val="0"/>
      <w:marTop w:val="0"/>
      <w:marBottom w:val="0"/>
      <w:divBdr>
        <w:top w:val="none" w:sz="0" w:space="0" w:color="auto"/>
        <w:left w:val="none" w:sz="0" w:space="0" w:color="auto"/>
        <w:bottom w:val="none" w:sz="0" w:space="0" w:color="auto"/>
        <w:right w:val="none" w:sz="0" w:space="0" w:color="auto"/>
      </w:divBdr>
      <w:divsChild>
        <w:div w:id="253318500">
          <w:marLeft w:val="0"/>
          <w:marRight w:val="0"/>
          <w:marTop w:val="0"/>
          <w:marBottom w:val="0"/>
          <w:divBdr>
            <w:top w:val="none" w:sz="0" w:space="0" w:color="auto"/>
            <w:left w:val="none" w:sz="0" w:space="0" w:color="auto"/>
            <w:bottom w:val="none" w:sz="0" w:space="0" w:color="auto"/>
            <w:right w:val="none" w:sz="0" w:space="0" w:color="auto"/>
          </w:divBdr>
        </w:div>
        <w:div w:id="148179355">
          <w:marLeft w:val="0"/>
          <w:marRight w:val="0"/>
          <w:marTop w:val="0"/>
          <w:marBottom w:val="0"/>
          <w:divBdr>
            <w:top w:val="none" w:sz="0" w:space="0" w:color="auto"/>
            <w:left w:val="none" w:sz="0" w:space="0" w:color="auto"/>
            <w:bottom w:val="none" w:sz="0" w:space="0" w:color="auto"/>
            <w:right w:val="none" w:sz="0" w:space="0" w:color="auto"/>
          </w:divBdr>
        </w:div>
      </w:divsChild>
    </w:div>
    <w:div w:id="21224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mailto:head@hardwicke.gloucs.sch.uk" TargetMode="Externa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hardwicke.gloucs.sch.uk/web/term_dates/638034"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89DF428B3A144987502845C4D9DEB" ma:contentTypeVersion="18" ma:contentTypeDescription="Create a new document." ma:contentTypeScope="" ma:versionID="74f810d8f7a52dc1dbbb0397d893105c">
  <xsd:schema xmlns:xsd="http://www.w3.org/2001/XMLSchema" xmlns:xs="http://www.w3.org/2001/XMLSchema" xmlns:p="http://schemas.microsoft.com/office/2006/metadata/properties" xmlns:ns3="4d22bd12-d597-4c1b-9e21-8f1390c9f022" xmlns:ns4="a3ca6c09-e5d1-4531-8b2f-2d658b716dcf" targetNamespace="http://schemas.microsoft.com/office/2006/metadata/properties" ma:root="true" ma:fieldsID="72862efbc6ea84c2834e24e872e97077" ns3:_="" ns4:_="">
    <xsd:import namespace="4d22bd12-d597-4c1b-9e21-8f1390c9f022"/>
    <xsd:import namespace="a3ca6c09-e5d1-4531-8b2f-2d658b716d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2bd12-d597-4c1b-9e21-8f1390c9f0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a6c09-e5d1-4531-8b2f-2d658b716d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22bd12-d597-4c1b-9e21-8f1390c9f0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3755-A7E0-4479-8BED-00A7B2CE5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2bd12-d597-4c1b-9e21-8f1390c9f022"/>
    <ds:schemaRef ds:uri="a3ca6c09-e5d1-4531-8b2f-2d658b716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8A530-AE53-4FEF-A71D-82DB6526E13A}">
  <ds:schemaRefs>
    <ds:schemaRef ds:uri="http://schemas.microsoft.com/sharepoint/v3/contenttype/forms"/>
  </ds:schemaRefs>
</ds:datastoreItem>
</file>

<file path=customXml/itemProps3.xml><?xml version="1.0" encoding="utf-8"?>
<ds:datastoreItem xmlns:ds="http://schemas.openxmlformats.org/officeDocument/2006/customXml" ds:itemID="{C55AD090-0E5C-4314-9B74-092961DF7043}">
  <ds:schemaRefs>
    <ds:schemaRef ds:uri="http://www.w3.org/XML/1998/namespace"/>
    <ds:schemaRef ds:uri="http://purl.org/dc/terms/"/>
    <ds:schemaRef ds:uri="a3ca6c09-e5d1-4531-8b2f-2d658b716dcf"/>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4d22bd12-d597-4c1b-9e21-8f1390c9f022"/>
    <ds:schemaRef ds:uri="http://schemas.microsoft.com/office/2006/metadata/properties"/>
  </ds:schemaRefs>
</ds:datastoreItem>
</file>

<file path=customXml/itemProps4.xml><?xml version="1.0" encoding="utf-8"?>
<ds:datastoreItem xmlns:ds="http://schemas.openxmlformats.org/officeDocument/2006/customXml" ds:itemID="{E48DA77D-5C84-4132-B295-B633D1CE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1317</Words>
  <Characters>6279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Sian King</cp:lastModifiedBy>
  <cp:revision>2</cp:revision>
  <cp:lastPrinted>2024-03-22T14:26:00Z</cp:lastPrinted>
  <dcterms:created xsi:type="dcterms:W3CDTF">2024-06-07T13:54:00Z</dcterms:created>
  <dcterms:modified xsi:type="dcterms:W3CDTF">2024-06-07T13:54:00Z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122268dc-10af-4cea-a2ee-76b91a31a5e6</vt:lpwstr>
  </property>
  <property fmtid="{D5CDD505-2E9C-101B-9397-08002B2CF9AE}" pid="3" name="ContentTypeId">
    <vt:lpwstr>0x010100B4889DF428B3A144987502845C4D9DEB</vt:lpwstr>
  </property>
</Properties>
</file>